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EF2CD" w14:textId="65CA59EC" w:rsidR="00C200B5" w:rsidRPr="00C200B5" w:rsidRDefault="00D05D6A" w:rsidP="00C200B5">
      <w:pP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</w:pPr>
      <w:r w:rsidRPr="00D05D6A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CIBC5022 Site Preparation and Analysis </w:t>
      </w:r>
      <w:r w:rsidR="00BB3E12">
        <w:t xml:space="preserve">- </w:t>
      </w:r>
      <w:r w:rsidRPr="00D05D6A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Levelling Activity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Outside</w:t>
      </w:r>
      <w:r w:rsidR="00EF4F60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</w:t>
      </w:r>
      <w:proofErr w:type="spellStart"/>
      <w:r w:rsidR="00EF4F60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Bldg</w:t>
      </w:r>
      <w:proofErr w:type="spellEnd"/>
      <w:r w:rsidR="00EF4F60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’</w:t>
      </w:r>
      <w:r w:rsidR="001E164F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183-1104 </w:t>
      </w:r>
      <w:r w:rsidR="00780206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16</w:t>
      </w:r>
      <w:r w:rsidR="00780206" w:rsidRPr="00780206">
        <w:rPr>
          <w:rFonts w:ascii="Calibri" w:eastAsia="Calibri" w:hAnsi="Calibri" w:cs="Calibri"/>
          <w:b/>
          <w:color w:val="000000"/>
          <w:sz w:val="24"/>
          <w:szCs w:val="24"/>
          <w:vertAlign w:val="superscript"/>
          <w:lang w:eastAsia="en-NZ"/>
        </w:rPr>
        <w:t>th</w:t>
      </w:r>
      <w:r w:rsidR="00780206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</w:t>
      </w:r>
      <w:r w:rsidR="001E164F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May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</w:t>
      </w:r>
      <w:r w:rsidRPr="00D05D6A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20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2</w:t>
      </w:r>
      <w:r w:rsidR="001E164F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2</w:t>
      </w:r>
    </w:p>
    <w:p w14:paraId="5E65927D" w14:textId="77777777" w:rsidR="00C200B5" w:rsidRPr="00BB3E12" w:rsidRDefault="00C200B5" w:rsidP="00C200B5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79B1B487" w14:textId="77777777" w:rsidR="00C200B5" w:rsidRPr="00BB3E12" w:rsidRDefault="00C200B5" w:rsidP="00C200B5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31678732" w14:textId="77777777" w:rsidR="00C200B5" w:rsidRPr="00BB3E12" w:rsidRDefault="00C200B5" w:rsidP="00C200B5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6BBA4F38" w14:textId="77777777" w:rsidR="00C200B5" w:rsidRPr="00BB3E12" w:rsidRDefault="00C200B5" w:rsidP="00C200B5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657E112D" w14:textId="77777777" w:rsidR="00C200B5" w:rsidRPr="00BB3E12" w:rsidRDefault="00C200B5" w:rsidP="00C200B5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3065D2AD" w14:textId="77777777" w:rsidR="00C200B5" w:rsidRPr="00BB3E12" w:rsidRDefault="00C200B5" w:rsidP="00C200B5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4D4FFCD5" w14:textId="77777777" w:rsidR="00C200B5" w:rsidRPr="00BB3E12" w:rsidRDefault="00C200B5" w:rsidP="00C200B5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7980EE6F" w14:textId="7D2A5F4C" w:rsidR="00C0401C" w:rsidRPr="00197401" w:rsidRDefault="00C0401C" w:rsidP="0038102D">
      <w:pPr>
        <w:spacing w:line="276" w:lineRule="auto"/>
        <w:textAlignment w:val="baseline"/>
        <w:rPr>
          <w:rFonts w:ascii="Verdana" w:hAnsi="Verdana"/>
          <w:b/>
          <w:sz w:val="24"/>
          <w:szCs w:val="24"/>
        </w:rPr>
      </w:pPr>
      <w:proofErr w:type="gramStart"/>
      <w:r w:rsidRPr="00197401">
        <w:rPr>
          <w:rFonts w:ascii="Verdana" w:hAnsi="Verdana"/>
          <w:b/>
          <w:sz w:val="24"/>
          <w:szCs w:val="24"/>
        </w:rPr>
        <w:t>A</w:t>
      </w:r>
      <w:proofErr w:type="gramEnd"/>
      <w:r w:rsidRPr="00197401">
        <w:rPr>
          <w:rFonts w:ascii="Verdana" w:hAnsi="Verdana"/>
          <w:b/>
          <w:sz w:val="24"/>
          <w:szCs w:val="24"/>
        </w:rPr>
        <w:t xml:space="preserve"> Activity – </w:t>
      </w:r>
      <w:r w:rsidR="0038102D" w:rsidRPr="00197401">
        <w:rPr>
          <w:rFonts w:ascii="Verdana" w:hAnsi="Verdana"/>
          <w:b/>
          <w:sz w:val="24"/>
          <w:szCs w:val="24"/>
        </w:rPr>
        <w:t>Groups are composed of A Group (starting first), and B Group starting second.</w:t>
      </w:r>
    </w:p>
    <w:p w14:paraId="0AEAF696" w14:textId="4639B9E8" w:rsidR="0038102D" w:rsidRPr="00197401" w:rsidRDefault="0038102D" w:rsidP="00FF0E53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>Each group member carries out the following</w:t>
      </w:r>
    </w:p>
    <w:p w14:paraId="52F176CE" w14:textId="4BE3222F" w:rsidR="00C200B5" w:rsidRPr="00197401" w:rsidRDefault="00C200B5" w:rsidP="00C0401C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Set up the </w:t>
      </w:r>
      <w:r w:rsidR="00D75B41" w:rsidRPr="00197401">
        <w:rPr>
          <w:rFonts w:ascii="Verdana" w:eastAsiaTheme="minorEastAsia" w:hAnsi="Verdana" w:cstheme="minorBidi"/>
          <w:b/>
          <w:color w:val="000000" w:themeColor="text1"/>
          <w:kern w:val="24"/>
        </w:rPr>
        <w:t>tripod</w:t>
      </w:r>
      <w:r w:rsidRPr="00197401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at S1 using the Building 183-</w:t>
      </w:r>
      <w:proofErr w:type="gramStart"/>
      <w:r w:rsidRPr="00197401">
        <w:rPr>
          <w:rFonts w:ascii="Verdana" w:eastAsiaTheme="minorEastAsia" w:hAnsi="Verdana" w:cstheme="minorBidi"/>
          <w:b/>
          <w:color w:val="000000" w:themeColor="text1"/>
          <w:kern w:val="24"/>
        </w:rPr>
        <w:t>1104  Forecourt</w:t>
      </w:r>
      <w:proofErr w:type="gramEnd"/>
      <w:r w:rsidRPr="00197401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(1 metre inside peg to class)</w:t>
      </w:r>
    </w:p>
    <w:p w14:paraId="2CFA76A3" w14:textId="7686D306" w:rsidR="00C200B5" w:rsidRPr="00197401" w:rsidRDefault="00D75B41" w:rsidP="00C0401C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>Do this by p</w:t>
      </w:r>
      <w:r w:rsidR="00C200B5" w:rsidRPr="00197401">
        <w:rPr>
          <w:rFonts w:ascii="Verdana" w:hAnsi="Verdana"/>
          <w:b/>
        </w:rPr>
        <w:t>ush</w:t>
      </w:r>
      <w:r w:rsidRPr="00197401">
        <w:rPr>
          <w:rFonts w:ascii="Verdana" w:hAnsi="Verdana"/>
          <w:b/>
        </w:rPr>
        <w:t>ing in</w:t>
      </w:r>
      <w:r w:rsidR="00C200B5" w:rsidRPr="00197401">
        <w:rPr>
          <w:rFonts w:ascii="Verdana" w:hAnsi="Verdana"/>
          <w:b/>
        </w:rPr>
        <w:t xml:space="preserve"> the first 2 left and right legs into ground and </w:t>
      </w:r>
      <w:r w:rsidRPr="00197401">
        <w:rPr>
          <w:rFonts w:ascii="Verdana" w:hAnsi="Verdana"/>
          <w:b/>
        </w:rPr>
        <w:t>s</w:t>
      </w:r>
      <w:r w:rsidR="00C200B5" w:rsidRPr="00197401">
        <w:rPr>
          <w:rFonts w:ascii="Verdana" w:hAnsi="Verdana"/>
          <w:b/>
        </w:rPr>
        <w:t>ecure</w:t>
      </w:r>
    </w:p>
    <w:p w14:paraId="30E169D5" w14:textId="378832C8" w:rsidR="00C200B5" w:rsidRPr="00197401" w:rsidRDefault="00C200B5" w:rsidP="00C0401C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>Push the third leg</w:t>
      </w:r>
      <w:r w:rsidR="00D75B41" w:rsidRPr="00197401">
        <w:rPr>
          <w:rFonts w:ascii="Verdana" w:hAnsi="Verdana"/>
          <w:b/>
        </w:rPr>
        <w:t>, facing</w:t>
      </w:r>
      <w:r w:rsidRPr="00197401">
        <w:rPr>
          <w:rFonts w:ascii="Verdana" w:hAnsi="Verdana"/>
          <w:b/>
        </w:rPr>
        <w:t xml:space="preserve"> towards the class into the ground (always the upper slope leg)</w:t>
      </w:r>
    </w:p>
    <w:p w14:paraId="7F10F06E" w14:textId="1EE38BB9" w:rsidR="00D75B41" w:rsidRPr="00197401" w:rsidRDefault="00D75B41" w:rsidP="00C0401C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Fit level over plate of the tripod and secure </w:t>
      </w:r>
    </w:p>
    <w:p w14:paraId="53DC16A3" w14:textId="750F871C" w:rsidR="00C200B5" w:rsidRPr="00197401" w:rsidRDefault="004E794B" w:rsidP="004E794B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noProof/>
        </w:rPr>
        <w:lastRenderedPageBreak/>
        <w:drawing>
          <wp:inline distT="0" distB="0" distL="0" distR="0" wp14:anchorId="702590E4" wp14:editId="602BA5B6">
            <wp:extent cx="1571946" cy="1071293"/>
            <wp:effectExtent l="0" t="0" r="9525" b="0"/>
            <wp:docPr id="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BE54607-010E-4A08-B8CD-06A57CCD6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BE54607-010E-4A08-B8CD-06A57CCD6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5530" cy="110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0B5" w:rsidRPr="00197401">
        <w:rPr>
          <w:rFonts w:ascii="Verdana" w:hAnsi="Verdana"/>
          <w:b/>
        </w:rPr>
        <w:t xml:space="preserve">Align bubble with </w:t>
      </w:r>
      <w:r w:rsidR="00D75B41" w:rsidRPr="00197401">
        <w:rPr>
          <w:rFonts w:ascii="Verdana" w:hAnsi="Verdana"/>
          <w:b/>
        </w:rPr>
        <w:t>ring c</w:t>
      </w:r>
      <w:r w:rsidR="00C200B5" w:rsidRPr="00197401">
        <w:rPr>
          <w:rFonts w:ascii="Verdana" w:hAnsi="Verdana"/>
          <w:b/>
        </w:rPr>
        <w:t xml:space="preserve">entre </w:t>
      </w:r>
      <w:r w:rsidR="00D75B41" w:rsidRPr="00197401">
        <w:rPr>
          <w:rFonts w:ascii="Verdana" w:hAnsi="Verdana"/>
          <w:b/>
        </w:rPr>
        <w:t>l</w:t>
      </w:r>
      <w:r w:rsidR="00C200B5" w:rsidRPr="00197401">
        <w:rPr>
          <w:rFonts w:ascii="Verdana" w:hAnsi="Verdana"/>
          <w:b/>
        </w:rPr>
        <w:t xml:space="preserve">ine </w:t>
      </w:r>
      <w:r w:rsidR="00D75B41" w:rsidRPr="00197401">
        <w:rPr>
          <w:rFonts w:ascii="Verdana" w:hAnsi="Verdana"/>
          <w:b/>
        </w:rPr>
        <w:t xml:space="preserve">by </w:t>
      </w:r>
      <w:r w:rsidR="00C200B5" w:rsidRPr="00197401">
        <w:rPr>
          <w:rFonts w:ascii="Verdana" w:hAnsi="Verdana"/>
          <w:b/>
        </w:rPr>
        <w:t>rotating the back two levelling screws</w:t>
      </w:r>
      <w:r w:rsidR="00D75B41" w:rsidRPr="00197401">
        <w:rPr>
          <w:rFonts w:ascii="Verdana" w:hAnsi="Verdana"/>
          <w:b/>
        </w:rPr>
        <w:t xml:space="preserve"> in opposite directions</w:t>
      </w:r>
    </w:p>
    <w:p w14:paraId="6FBF20AD" w14:textId="718B4024" w:rsidR="004E794B" w:rsidRPr="00197401" w:rsidRDefault="004E794B" w:rsidP="004E794B">
      <w:pPr>
        <w:pStyle w:val="ListParagraph"/>
        <w:spacing w:line="276" w:lineRule="auto"/>
        <w:textAlignment w:val="baseline"/>
        <w:rPr>
          <w:rFonts w:ascii="Verdana" w:hAnsi="Verdana"/>
          <w:b/>
        </w:rPr>
      </w:pPr>
    </w:p>
    <w:p w14:paraId="4642F858" w14:textId="345DB050" w:rsidR="004E794B" w:rsidRPr="00197401" w:rsidRDefault="004E794B" w:rsidP="00723112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noProof/>
        </w:rPr>
        <w:drawing>
          <wp:inline distT="0" distB="0" distL="0" distR="0" wp14:anchorId="5CA217A2" wp14:editId="44D9E760">
            <wp:extent cx="1684962" cy="1542483"/>
            <wp:effectExtent l="0" t="0" r="0" b="635"/>
            <wp:docPr id="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3ACA971F-16AF-4D94-80DF-AB7B7F4AD2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3ACA971F-16AF-4D94-80DF-AB7B7F4AD2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714" cy="15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B41" w:rsidRPr="00197401">
        <w:rPr>
          <w:rFonts w:ascii="Verdana" w:hAnsi="Verdana"/>
          <w:b/>
        </w:rPr>
        <w:t>Now centre the bubble vertically by rotating the third levelling screw to sit inside the ring</w:t>
      </w:r>
    </w:p>
    <w:p w14:paraId="3BCC8ECC" w14:textId="77777777" w:rsidR="0038102D" w:rsidRPr="00197401" w:rsidRDefault="00D75B41" w:rsidP="0038102D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>Rotate the level gently 180 degrees and check that bubble is still in the middle of the ring</w:t>
      </w:r>
    </w:p>
    <w:p w14:paraId="7597CAD4" w14:textId="42729895" w:rsidR="00723112" w:rsidRPr="00197401" w:rsidRDefault="00C0401C" w:rsidP="00C0401C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>Collapse and take back for next member</w:t>
      </w:r>
      <w:r w:rsidR="00723112" w:rsidRPr="00197401">
        <w:rPr>
          <w:rFonts w:ascii="Verdana" w:hAnsi="Verdana"/>
          <w:b/>
        </w:rPr>
        <w:t>.</w:t>
      </w:r>
    </w:p>
    <w:p w14:paraId="2EC8DC0F" w14:textId="230C5EAD" w:rsidR="00C0401C" w:rsidRPr="00197401" w:rsidRDefault="00C0401C" w:rsidP="00C0401C">
      <w:pPr>
        <w:spacing w:line="276" w:lineRule="auto"/>
        <w:textAlignment w:val="baseline"/>
        <w:rPr>
          <w:rFonts w:ascii="Verdana" w:hAnsi="Verdana"/>
          <w:b/>
          <w:sz w:val="24"/>
          <w:szCs w:val="24"/>
        </w:rPr>
      </w:pPr>
      <w:r w:rsidRPr="00197401">
        <w:rPr>
          <w:rFonts w:ascii="Verdana" w:hAnsi="Verdana"/>
          <w:b/>
          <w:sz w:val="24"/>
          <w:szCs w:val="24"/>
        </w:rPr>
        <w:lastRenderedPageBreak/>
        <w:t xml:space="preserve">B Activity – </w:t>
      </w:r>
      <w:r w:rsidR="00780206" w:rsidRPr="00197401">
        <w:rPr>
          <w:rFonts w:ascii="Verdana" w:hAnsi="Verdana"/>
          <w:b/>
          <w:sz w:val="24"/>
          <w:szCs w:val="24"/>
        </w:rPr>
        <w:t xml:space="preserve">All members of the group contribute. Each member of the </w:t>
      </w:r>
      <w:r w:rsidRPr="00197401">
        <w:rPr>
          <w:rFonts w:ascii="Verdana" w:hAnsi="Verdana"/>
          <w:b/>
          <w:sz w:val="24"/>
          <w:szCs w:val="24"/>
        </w:rPr>
        <w:t>group carries out the following</w:t>
      </w:r>
      <w:r w:rsidR="0038102D" w:rsidRPr="00197401">
        <w:rPr>
          <w:rFonts w:ascii="Verdana" w:hAnsi="Verdana"/>
          <w:b/>
          <w:sz w:val="24"/>
          <w:szCs w:val="24"/>
        </w:rPr>
        <w:t>;</w:t>
      </w:r>
    </w:p>
    <w:p w14:paraId="1DE15BC1" w14:textId="3937330F" w:rsidR="00C0401C" w:rsidRPr="00197401" w:rsidRDefault="00C0401C" w:rsidP="00C0401C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Set up Level as above. Then </w:t>
      </w:r>
      <w:r w:rsidR="0038102D" w:rsidRPr="00197401">
        <w:rPr>
          <w:rFonts w:ascii="Verdana" w:hAnsi="Verdana"/>
          <w:b/>
        </w:rPr>
        <w:t xml:space="preserve">the </w:t>
      </w:r>
      <w:r w:rsidRPr="00197401">
        <w:rPr>
          <w:rFonts w:ascii="Verdana" w:hAnsi="Verdana"/>
          <w:b/>
        </w:rPr>
        <w:t>back site is taken over your group peg (if inside the peg is horizonal on the floor and rest the staff on it and recorded</w:t>
      </w:r>
      <w:r w:rsidR="0038102D" w:rsidRPr="00197401">
        <w:rPr>
          <w:rFonts w:ascii="Verdana" w:hAnsi="Verdana"/>
          <w:b/>
        </w:rPr>
        <w:t xml:space="preserve"> only in the special class hand out issued today 9</w:t>
      </w:r>
      <w:r w:rsidR="0038102D" w:rsidRPr="00197401">
        <w:rPr>
          <w:rFonts w:ascii="Verdana" w:hAnsi="Verdana"/>
          <w:b/>
          <w:vertAlign w:val="superscript"/>
        </w:rPr>
        <w:t>th</w:t>
      </w:r>
      <w:r w:rsidR="0038102D" w:rsidRPr="00197401">
        <w:rPr>
          <w:rFonts w:ascii="Verdana" w:hAnsi="Verdana"/>
          <w:b/>
        </w:rPr>
        <w:t xml:space="preserve"> May 2022. Write Legibly as it will be photographed as your group submission.</w:t>
      </w:r>
    </w:p>
    <w:p w14:paraId="76040200" w14:textId="0E500F11" w:rsidR="00C0401C" w:rsidRPr="00197401" w:rsidRDefault="00C0401C" w:rsidP="00C0401C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Foresight is taken to any one of the </w:t>
      </w:r>
      <w:r w:rsidR="0038102D" w:rsidRPr="00197401">
        <w:rPr>
          <w:rFonts w:ascii="Verdana" w:hAnsi="Verdana"/>
          <w:b/>
        </w:rPr>
        <w:t xml:space="preserve">(if outside) </w:t>
      </w:r>
      <w:r w:rsidRPr="00197401">
        <w:rPr>
          <w:rFonts w:ascii="Verdana" w:hAnsi="Verdana"/>
          <w:b/>
        </w:rPr>
        <w:t>stair treads adjacent 183-1104 and recorded</w:t>
      </w:r>
      <w:r w:rsidR="0038102D" w:rsidRPr="00197401">
        <w:rPr>
          <w:rFonts w:ascii="Verdana" w:hAnsi="Verdana"/>
          <w:b/>
        </w:rPr>
        <w:t>. (Take the foresi</w:t>
      </w:r>
      <w:r w:rsidR="004E794B" w:rsidRPr="00197401">
        <w:rPr>
          <w:rFonts w:ascii="Verdana" w:hAnsi="Verdana"/>
          <w:b/>
        </w:rPr>
        <w:t>ght</w:t>
      </w:r>
      <w:r w:rsidR="0038102D" w:rsidRPr="00197401">
        <w:rPr>
          <w:rFonts w:ascii="Verdana" w:hAnsi="Verdana"/>
          <w:b/>
        </w:rPr>
        <w:t xml:space="preserve"> to opposite side of the room 183-1104 if inside)</w:t>
      </w:r>
    </w:p>
    <w:p w14:paraId="348EBE8E" w14:textId="55623F5D" w:rsidR="00C0401C" w:rsidRPr="00197401" w:rsidRDefault="00C0401C" w:rsidP="00C0401C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Keeping the staff over that </w:t>
      </w:r>
      <w:r w:rsidR="00780206" w:rsidRPr="00197401">
        <w:rPr>
          <w:rFonts w:ascii="Verdana" w:hAnsi="Verdana"/>
          <w:b/>
        </w:rPr>
        <w:t xml:space="preserve">1 of 5 stair treads (each member chooses a different stair tread), </w:t>
      </w:r>
      <w:r w:rsidR="0038102D" w:rsidRPr="00197401">
        <w:rPr>
          <w:rFonts w:ascii="Verdana" w:hAnsi="Verdana"/>
          <w:b/>
        </w:rPr>
        <w:t>or opposite side of room</w:t>
      </w:r>
      <w:r w:rsidR="00780206" w:rsidRPr="00197401">
        <w:rPr>
          <w:rFonts w:ascii="Verdana" w:hAnsi="Verdana"/>
          <w:b/>
        </w:rPr>
        <w:t xml:space="preserve"> (or another part of the room)</w:t>
      </w:r>
      <w:r w:rsidR="0038102D" w:rsidRPr="00197401">
        <w:rPr>
          <w:rFonts w:ascii="Verdana" w:hAnsi="Verdana"/>
          <w:b/>
        </w:rPr>
        <w:t xml:space="preserve">, </w:t>
      </w:r>
      <w:r w:rsidRPr="00197401">
        <w:rPr>
          <w:rFonts w:ascii="Verdana" w:hAnsi="Verdana"/>
          <w:b/>
        </w:rPr>
        <w:t xml:space="preserve">record the reading of the top stadia </w:t>
      </w:r>
      <w:proofErr w:type="gramStart"/>
      <w:r w:rsidRPr="00197401">
        <w:rPr>
          <w:rFonts w:ascii="Verdana" w:hAnsi="Verdana"/>
          <w:b/>
        </w:rPr>
        <w:t>line</w:t>
      </w:r>
      <w:r w:rsidR="0038102D" w:rsidRPr="00197401">
        <w:rPr>
          <w:rFonts w:ascii="Verdana" w:hAnsi="Verdana"/>
          <w:b/>
        </w:rPr>
        <w:t>;  Then</w:t>
      </w:r>
      <w:proofErr w:type="gramEnd"/>
      <w:r w:rsidR="0038102D" w:rsidRPr="00197401">
        <w:rPr>
          <w:rFonts w:ascii="Verdana" w:hAnsi="Verdana"/>
          <w:b/>
        </w:rPr>
        <w:t xml:space="preserve"> record the level of the bottom line and record both of these.</w:t>
      </w:r>
    </w:p>
    <w:p w14:paraId="36DEF02E" w14:textId="58F4FBC0" w:rsidR="0038102D" w:rsidRPr="00197401" w:rsidRDefault="00780206" w:rsidP="00C0401C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lastRenderedPageBreak/>
        <w:t xml:space="preserve">Each group member </w:t>
      </w:r>
      <w:r w:rsidR="0038102D" w:rsidRPr="00197401">
        <w:rPr>
          <w:rFonts w:ascii="Verdana" w:hAnsi="Verdana"/>
          <w:b/>
        </w:rPr>
        <w:t>subtract</w:t>
      </w:r>
      <w:r w:rsidRPr="00197401">
        <w:rPr>
          <w:rFonts w:ascii="Verdana" w:hAnsi="Verdana"/>
          <w:b/>
        </w:rPr>
        <w:t>s</w:t>
      </w:r>
      <w:r w:rsidR="0038102D" w:rsidRPr="00197401">
        <w:rPr>
          <w:rFonts w:ascii="Verdana" w:hAnsi="Verdana"/>
          <w:b/>
        </w:rPr>
        <w:t xml:space="preserve"> the</w:t>
      </w:r>
      <w:r w:rsidRPr="00197401">
        <w:rPr>
          <w:rFonts w:ascii="Verdana" w:hAnsi="Verdana"/>
          <w:b/>
        </w:rPr>
        <w:t>ir</w:t>
      </w:r>
      <w:r w:rsidR="0038102D" w:rsidRPr="00197401">
        <w:rPr>
          <w:rFonts w:ascii="Verdana" w:hAnsi="Verdana"/>
          <w:b/>
        </w:rPr>
        <w:t xml:space="preserve"> upper stadia reading from the</w:t>
      </w:r>
      <w:r w:rsidRPr="00197401">
        <w:rPr>
          <w:rFonts w:ascii="Verdana" w:hAnsi="Verdana"/>
          <w:b/>
        </w:rPr>
        <w:t>ir</w:t>
      </w:r>
      <w:r w:rsidR="0038102D" w:rsidRPr="00197401">
        <w:rPr>
          <w:rFonts w:ascii="Verdana" w:hAnsi="Verdana"/>
          <w:b/>
        </w:rPr>
        <w:t xml:space="preserve"> lower stadia reading and call the difference millimetres. Then multiply that difference by 100 and call the product Metres. </w:t>
      </w:r>
    </w:p>
    <w:p w14:paraId="42F1084D" w14:textId="11A63847" w:rsidR="0038102D" w:rsidRPr="00197401" w:rsidRDefault="0038102D" w:rsidP="00C0401C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Write this as </w:t>
      </w:r>
      <w:r w:rsidR="00780206" w:rsidRPr="00197401">
        <w:rPr>
          <w:rFonts w:ascii="Verdana" w:hAnsi="Verdana"/>
          <w:b/>
        </w:rPr>
        <w:t xml:space="preserve">the members </w:t>
      </w:r>
      <w:r w:rsidRPr="00197401">
        <w:rPr>
          <w:rFonts w:ascii="Verdana" w:hAnsi="Verdana"/>
          <w:b/>
        </w:rPr>
        <w:t>group</w:t>
      </w:r>
      <w:r w:rsidR="004E794B" w:rsidRPr="00197401">
        <w:rPr>
          <w:rFonts w:ascii="Verdana" w:hAnsi="Verdana"/>
          <w:b/>
        </w:rPr>
        <w:t>’</w:t>
      </w:r>
      <w:r w:rsidRPr="00197401">
        <w:rPr>
          <w:rFonts w:ascii="Verdana" w:hAnsi="Verdana"/>
          <w:b/>
        </w:rPr>
        <w:t xml:space="preserve">s distance to the stair tread of opposite room side. </w:t>
      </w:r>
    </w:p>
    <w:p w14:paraId="5986BBE4" w14:textId="6B353264" w:rsidR="004E794B" w:rsidRPr="00197401" w:rsidRDefault="004E794B" w:rsidP="00C0401C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>Complete all the groups names, photograph it and hand it in to your my</w:t>
      </w:r>
      <w:r w:rsidR="00F217CD" w:rsidRPr="00197401">
        <w:rPr>
          <w:rFonts w:ascii="Verdana" w:hAnsi="Verdana"/>
          <w:b/>
        </w:rPr>
        <w:t>-</w:t>
      </w:r>
      <w:r w:rsidRPr="00197401">
        <w:rPr>
          <w:rFonts w:ascii="Verdana" w:hAnsi="Verdana"/>
          <w:b/>
        </w:rPr>
        <w:t>portfolio Group file.</w:t>
      </w:r>
    </w:p>
    <w:p w14:paraId="17B81968" w14:textId="04C09193" w:rsidR="00C200B5" w:rsidRPr="00197401" w:rsidRDefault="004E794B" w:rsidP="00723112">
      <w:pPr>
        <w:pStyle w:val="ListParagraph"/>
        <w:numPr>
          <w:ilvl w:val="0"/>
          <w:numId w:val="8"/>
        </w:numPr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If you file is too big, email me in pdf format or tiff or </w:t>
      </w:r>
      <w:proofErr w:type="spellStart"/>
      <w:r w:rsidRPr="00197401">
        <w:rPr>
          <w:rFonts w:ascii="Verdana" w:hAnsi="Verdana"/>
          <w:b/>
        </w:rPr>
        <w:t>giff</w:t>
      </w:r>
      <w:proofErr w:type="spellEnd"/>
      <w:r w:rsidRPr="00197401">
        <w:rPr>
          <w:rFonts w:ascii="Verdana" w:hAnsi="Verdana"/>
          <w:b/>
        </w:rPr>
        <w:t>. Do not send it in mac.</w:t>
      </w:r>
    </w:p>
    <w:p w14:paraId="6A9D67CD" w14:textId="4CEE79F4" w:rsidR="00723112" w:rsidRPr="00197401" w:rsidRDefault="00723112" w:rsidP="00F217CD">
      <w:pPr>
        <w:pStyle w:val="ListParagraph"/>
        <w:spacing w:line="276" w:lineRule="auto"/>
        <w:textAlignment w:val="baseline"/>
        <w:rPr>
          <w:rFonts w:ascii="Verdana" w:hAnsi="Verdana"/>
          <w:b/>
        </w:rPr>
      </w:pPr>
    </w:p>
    <w:p w14:paraId="1BA031C6" w14:textId="4F3B9140" w:rsidR="00F217CD" w:rsidRPr="00197401" w:rsidRDefault="00780206" w:rsidP="00197401">
      <w:pPr>
        <w:pStyle w:val="ListParagraph"/>
        <w:spacing w:line="276" w:lineRule="auto"/>
        <w:textAlignment w:val="baseline"/>
        <w:rPr>
          <w:rFonts w:ascii="Verdana" w:hAnsi="Verdana"/>
          <w:b/>
        </w:rPr>
      </w:pPr>
      <w:r w:rsidRPr="00197401">
        <w:rPr>
          <w:rFonts w:ascii="Verdana" w:hAnsi="Verdana"/>
          <w:b/>
        </w:rPr>
        <w:t xml:space="preserve">All group members must us the following booking sheets to record their readings. </w:t>
      </w:r>
    </w:p>
    <w:p w14:paraId="4BCAFE02" w14:textId="01DC2BCD" w:rsidR="00AA7483" w:rsidRDefault="00AA7483" w:rsidP="008479D5">
      <w:pPr>
        <w:keepNext/>
        <w:keepLines/>
        <w:spacing w:after="110"/>
        <w:outlineLvl w:val="0"/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</w:pPr>
      <w:bookmarkStart w:id="0" w:name="_Hlk103594094"/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lastRenderedPageBreak/>
        <w:t>Complete this chart with every reading occupying a new line on the chart</w:t>
      </w:r>
      <w:r w:rsidR="00F217CD"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 xml:space="preserve"> – </w:t>
      </w:r>
      <w:r w:rsidR="00780206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>16</w:t>
      </w:r>
      <w:r w:rsidR="00F217CD" w:rsidRPr="00F217CD">
        <w:rPr>
          <w:rFonts w:ascii="Calibri" w:eastAsia="Calibri" w:hAnsi="Calibri" w:cs="Calibri"/>
          <w:b/>
          <w:color w:val="000000"/>
          <w:sz w:val="36"/>
          <w:szCs w:val="36"/>
          <w:vertAlign w:val="superscript"/>
          <w:lang w:eastAsia="en-NZ"/>
        </w:rPr>
        <w:t>th</w:t>
      </w:r>
      <w:r w:rsidR="00F217CD"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 xml:space="preserve"> May 2021</w:t>
      </w:r>
    </w:p>
    <w:p w14:paraId="613C2674" w14:textId="77777777" w:rsidR="00780206" w:rsidRPr="00BB3E12" w:rsidRDefault="00780206" w:rsidP="00780206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5C206128" w14:textId="3FF6C84E" w:rsidR="00780206" w:rsidRPr="00780206" w:rsidRDefault="00780206" w:rsidP="00780206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779"/>
        <w:gridCol w:w="1764"/>
        <w:gridCol w:w="1701"/>
        <w:gridCol w:w="3402"/>
      </w:tblGrid>
      <w:tr w:rsidR="00AA7483" w14:paraId="50D9B52B" w14:textId="45582ACE" w:rsidTr="00F217CD">
        <w:tc>
          <w:tcPr>
            <w:tcW w:w="1986" w:type="dxa"/>
          </w:tcPr>
          <w:p w14:paraId="77AABE64" w14:textId="67B9EE8A" w:rsidR="00AA7483" w:rsidRPr="008A3C5A" w:rsidRDefault="00AA74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Back Sight to Datum</w:t>
            </w:r>
          </w:p>
        </w:tc>
        <w:tc>
          <w:tcPr>
            <w:tcW w:w="2126" w:type="dxa"/>
          </w:tcPr>
          <w:p w14:paraId="6C56EE86" w14:textId="15917BC0" w:rsidR="00AA7483" w:rsidRPr="008A3C5A" w:rsidRDefault="00AA74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Intermediate Sight NA</w:t>
            </w:r>
          </w:p>
        </w:tc>
        <w:tc>
          <w:tcPr>
            <w:tcW w:w="1843" w:type="dxa"/>
          </w:tcPr>
          <w:p w14:paraId="5E096F9B" w14:textId="1F7D17DE" w:rsidR="00AA7483" w:rsidRPr="008A3C5A" w:rsidRDefault="00AA74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Foresight</w:t>
            </w:r>
            <w:r w:rsidRPr="008A3C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79" w:type="dxa"/>
          </w:tcPr>
          <w:p w14:paraId="6EE7E218" w14:textId="61B93822" w:rsidR="00AA7483" w:rsidRPr="008A3C5A" w:rsidRDefault="00AA74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Reduced Level </w:t>
            </w:r>
          </w:p>
        </w:tc>
        <w:tc>
          <w:tcPr>
            <w:tcW w:w="1764" w:type="dxa"/>
          </w:tcPr>
          <w:p w14:paraId="2BB09D4A" w14:textId="06303F69" w:rsidR="00AA7483" w:rsidRDefault="00AA74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Stadia Reading</w:t>
            </w:r>
            <w:r w:rsidR="00723112">
              <w:rPr>
                <w:sz w:val="36"/>
                <w:szCs w:val="36"/>
              </w:rPr>
              <w:t>s</w:t>
            </w:r>
          </w:p>
        </w:tc>
        <w:tc>
          <w:tcPr>
            <w:tcW w:w="1701" w:type="dxa"/>
          </w:tcPr>
          <w:p w14:paraId="2F1A73FB" w14:textId="37531010" w:rsidR="00AA7483" w:rsidRDefault="007231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Distance</w:t>
            </w:r>
          </w:p>
        </w:tc>
        <w:tc>
          <w:tcPr>
            <w:tcW w:w="3402" w:type="dxa"/>
          </w:tcPr>
          <w:p w14:paraId="318EE112" w14:textId="2F92D5A2" w:rsidR="00AA7483" w:rsidRDefault="00AA74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Remarks</w:t>
            </w:r>
          </w:p>
        </w:tc>
      </w:tr>
      <w:tr w:rsidR="00AA7483" w14:paraId="32F0927C" w14:textId="66376484" w:rsidTr="00F217CD">
        <w:tc>
          <w:tcPr>
            <w:tcW w:w="1986" w:type="dxa"/>
          </w:tcPr>
          <w:p w14:paraId="7BE80624" w14:textId="77777777" w:rsidR="00F217CD" w:rsidRDefault="00F217CD">
            <w:pPr>
              <w:rPr>
                <w:sz w:val="40"/>
                <w:szCs w:val="40"/>
              </w:rPr>
            </w:pPr>
          </w:p>
          <w:p w14:paraId="4B08159A" w14:textId="4E84C7E5" w:rsidR="00F217CD" w:rsidRPr="008A3C5A" w:rsidRDefault="00F217CD">
            <w:pPr>
              <w:rPr>
                <w:sz w:val="40"/>
                <w:szCs w:val="40"/>
              </w:rPr>
            </w:pPr>
            <w:r w:rsidRPr="00780206">
              <w:rPr>
                <w:sz w:val="40"/>
                <w:szCs w:val="40"/>
                <w:highlight w:val="yellow"/>
              </w:rPr>
              <w:t>…………</w:t>
            </w:r>
            <w:r w:rsidR="00780206" w:rsidRPr="00780206">
              <w:rPr>
                <w:sz w:val="40"/>
                <w:szCs w:val="40"/>
                <w:highlight w:val="yellow"/>
              </w:rPr>
              <w:t>……</w:t>
            </w:r>
          </w:p>
        </w:tc>
        <w:tc>
          <w:tcPr>
            <w:tcW w:w="2126" w:type="dxa"/>
          </w:tcPr>
          <w:p w14:paraId="10318CC4" w14:textId="77777777" w:rsidR="00AA7483" w:rsidRDefault="00AA7483"/>
        </w:tc>
        <w:tc>
          <w:tcPr>
            <w:tcW w:w="1843" w:type="dxa"/>
          </w:tcPr>
          <w:p w14:paraId="57F1EA2F" w14:textId="77777777" w:rsidR="00AA7483" w:rsidRDefault="00AA7483"/>
        </w:tc>
        <w:tc>
          <w:tcPr>
            <w:tcW w:w="1779" w:type="dxa"/>
          </w:tcPr>
          <w:p w14:paraId="2BE608E9" w14:textId="77777777" w:rsidR="00AA7483" w:rsidRDefault="00AA7483"/>
        </w:tc>
        <w:tc>
          <w:tcPr>
            <w:tcW w:w="1764" w:type="dxa"/>
          </w:tcPr>
          <w:p w14:paraId="5E947D93" w14:textId="77777777" w:rsidR="00AA7483" w:rsidRDefault="00AA7483"/>
        </w:tc>
        <w:tc>
          <w:tcPr>
            <w:tcW w:w="1701" w:type="dxa"/>
          </w:tcPr>
          <w:p w14:paraId="28CC72AD" w14:textId="2E9EF756" w:rsidR="00AA7483" w:rsidRDefault="00AA7483"/>
        </w:tc>
        <w:tc>
          <w:tcPr>
            <w:tcW w:w="3402" w:type="dxa"/>
          </w:tcPr>
          <w:p w14:paraId="01A26405" w14:textId="4C59B6F3" w:rsidR="00AA7483" w:rsidRDefault="00AA7483"/>
        </w:tc>
      </w:tr>
      <w:tr w:rsidR="00AA7483" w14:paraId="28AC1322" w14:textId="4B2BA46F" w:rsidTr="00F217CD">
        <w:tc>
          <w:tcPr>
            <w:tcW w:w="1986" w:type="dxa"/>
          </w:tcPr>
          <w:p w14:paraId="52306F98" w14:textId="3E14ABDA" w:rsidR="00AA7483" w:rsidRPr="008A3C5A" w:rsidRDefault="00AA748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735FE2D" w14:textId="77777777" w:rsidR="00AA7483" w:rsidRDefault="00AA7483"/>
        </w:tc>
        <w:tc>
          <w:tcPr>
            <w:tcW w:w="1843" w:type="dxa"/>
          </w:tcPr>
          <w:p w14:paraId="7A250E46" w14:textId="77777777" w:rsidR="00AA7483" w:rsidRDefault="00AA7483"/>
          <w:p w14:paraId="5D64C3A9" w14:textId="529AD243" w:rsidR="00F217CD" w:rsidRDefault="00F217CD">
            <w:r w:rsidRPr="00780206">
              <w:rPr>
                <w:highlight w:val="yellow"/>
              </w:rPr>
              <w:t>………………………….</w:t>
            </w:r>
          </w:p>
        </w:tc>
        <w:tc>
          <w:tcPr>
            <w:tcW w:w="1779" w:type="dxa"/>
          </w:tcPr>
          <w:p w14:paraId="48C42AD5" w14:textId="77777777" w:rsidR="00AA7483" w:rsidRDefault="00AA7483"/>
        </w:tc>
        <w:tc>
          <w:tcPr>
            <w:tcW w:w="1764" w:type="dxa"/>
          </w:tcPr>
          <w:p w14:paraId="74C3697D" w14:textId="77777777" w:rsidR="00AA7483" w:rsidRDefault="00AA7483"/>
        </w:tc>
        <w:tc>
          <w:tcPr>
            <w:tcW w:w="1701" w:type="dxa"/>
          </w:tcPr>
          <w:p w14:paraId="064467BE" w14:textId="77777777" w:rsidR="00AA7483" w:rsidRDefault="00AA7483"/>
        </w:tc>
        <w:tc>
          <w:tcPr>
            <w:tcW w:w="3402" w:type="dxa"/>
          </w:tcPr>
          <w:p w14:paraId="07B2CC76" w14:textId="6E6DD2FF" w:rsidR="00AA7483" w:rsidRDefault="00AA7483"/>
        </w:tc>
      </w:tr>
      <w:tr w:rsidR="00AA7483" w14:paraId="790653B7" w14:textId="6CA0781B" w:rsidTr="00F217CD">
        <w:tc>
          <w:tcPr>
            <w:tcW w:w="1986" w:type="dxa"/>
          </w:tcPr>
          <w:p w14:paraId="6C66CC73" w14:textId="3A119AAB" w:rsidR="00AA7483" w:rsidRPr="008A3C5A" w:rsidRDefault="00AA748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3EBE5475" w14:textId="77777777" w:rsidR="00AA7483" w:rsidRDefault="00AA7483"/>
        </w:tc>
        <w:tc>
          <w:tcPr>
            <w:tcW w:w="1843" w:type="dxa"/>
          </w:tcPr>
          <w:p w14:paraId="26BAEFF0" w14:textId="77777777" w:rsidR="00AA7483" w:rsidRDefault="00AA7483"/>
        </w:tc>
        <w:tc>
          <w:tcPr>
            <w:tcW w:w="1779" w:type="dxa"/>
          </w:tcPr>
          <w:p w14:paraId="48FE52E6" w14:textId="77777777" w:rsidR="00AA7483" w:rsidRPr="00780206" w:rsidRDefault="00AA7483">
            <w:pPr>
              <w:rPr>
                <w:highlight w:val="yellow"/>
              </w:rPr>
            </w:pPr>
          </w:p>
          <w:p w14:paraId="3C789559" w14:textId="619C6AEE" w:rsidR="00F217CD" w:rsidRPr="00780206" w:rsidRDefault="00F217CD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64" w:type="dxa"/>
          </w:tcPr>
          <w:p w14:paraId="38F9670A" w14:textId="77777777" w:rsidR="00AA7483" w:rsidRDefault="00AA7483"/>
        </w:tc>
        <w:tc>
          <w:tcPr>
            <w:tcW w:w="1701" w:type="dxa"/>
          </w:tcPr>
          <w:p w14:paraId="4FFE2A9C" w14:textId="77777777" w:rsidR="00AA7483" w:rsidRDefault="00AA7483"/>
        </w:tc>
        <w:tc>
          <w:tcPr>
            <w:tcW w:w="3402" w:type="dxa"/>
          </w:tcPr>
          <w:p w14:paraId="52F2C43F" w14:textId="6E83C3DF" w:rsidR="00AA7483" w:rsidRDefault="00AA7483"/>
        </w:tc>
      </w:tr>
      <w:tr w:rsidR="00723112" w14:paraId="491A8FA6" w14:textId="2FACB965" w:rsidTr="00F217CD">
        <w:tc>
          <w:tcPr>
            <w:tcW w:w="1986" w:type="dxa"/>
          </w:tcPr>
          <w:p w14:paraId="02C69243" w14:textId="7E2ACC89" w:rsidR="00723112" w:rsidRPr="008A3C5A" w:rsidRDefault="00723112" w:rsidP="00723112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16E5D4B5" w14:textId="77777777" w:rsidR="00723112" w:rsidRDefault="00723112" w:rsidP="00723112"/>
        </w:tc>
        <w:tc>
          <w:tcPr>
            <w:tcW w:w="1843" w:type="dxa"/>
          </w:tcPr>
          <w:p w14:paraId="0A1DD85C" w14:textId="77777777" w:rsidR="00723112" w:rsidRDefault="00723112" w:rsidP="00723112"/>
        </w:tc>
        <w:tc>
          <w:tcPr>
            <w:tcW w:w="1779" w:type="dxa"/>
          </w:tcPr>
          <w:p w14:paraId="7273373A" w14:textId="77777777" w:rsidR="00723112" w:rsidRDefault="00723112" w:rsidP="00723112"/>
        </w:tc>
        <w:tc>
          <w:tcPr>
            <w:tcW w:w="1764" w:type="dxa"/>
          </w:tcPr>
          <w:p w14:paraId="2D86813E" w14:textId="77777777" w:rsidR="00723112" w:rsidRPr="00780206" w:rsidRDefault="00723112" w:rsidP="00723112">
            <w:pPr>
              <w:rPr>
                <w:highlight w:val="yellow"/>
              </w:rPr>
            </w:pPr>
          </w:p>
          <w:p w14:paraId="5A6FEC4E" w14:textId="405CE732" w:rsidR="00F217CD" w:rsidRPr="00780206" w:rsidRDefault="00F217CD" w:rsidP="00723112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01" w:type="dxa"/>
          </w:tcPr>
          <w:p w14:paraId="1E037D5E" w14:textId="77777777" w:rsidR="00723112" w:rsidRDefault="00723112" w:rsidP="00723112"/>
        </w:tc>
        <w:tc>
          <w:tcPr>
            <w:tcW w:w="3402" w:type="dxa"/>
          </w:tcPr>
          <w:p w14:paraId="12C9479A" w14:textId="1546C572" w:rsidR="00723112" w:rsidRDefault="00723112" w:rsidP="00723112">
            <w:r>
              <w:rPr>
                <w:sz w:val="40"/>
                <w:szCs w:val="40"/>
              </w:rPr>
              <w:t>Stadia up</w:t>
            </w:r>
          </w:p>
        </w:tc>
      </w:tr>
      <w:tr w:rsidR="00723112" w14:paraId="66FAA0AD" w14:textId="1D6CF0CF" w:rsidTr="00F217CD">
        <w:tc>
          <w:tcPr>
            <w:tcW w:w="1986" w:type="dxa"/>
          </w:tcPr>
          <w:p w14:paraId="1B05BC95" w14:textId="4AF59523" w:rsidR="00723112" w:rsidRPr="008A3C5A" w:rsidRDefault="00723112" w:rsidP="00723112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6205B79" w14:textId="77777777" w:rsidR="00723112" w:rsidRDefault="00723112" w:rsidP="00723112"/>
        </w:tc>
        <w:tc>
          <w:tcPr>
            <w:tcW w:w="1843" w:type="dxa"/>
          </w:tcPr>
          <w:p w14:paraId="62620566" w14:textId="77777777" w:rsidR="00723112" w:rsidRDefault="00723112" w:rsidP="00723112"/>
        </w:tc>
        <w:tc>
          <w:tcPr>
            <w:tcW w:w="1779" w:type="dxa"/>
          </w:tcPr>
          <w:p w14:paraId="633442FC" w14:textId="77777777" w:rsidR="00723112" w:rsidRDefault="00723112" w:rsidP="00723112"/>
        </w:tc>
        <w:tc>
          <w:tcPr>
            <w:tcW w:w="1764" w:type="dxa"/>
          </w:tcPr>
          <w:p w14:paraId="6E341816" w14:textId="77777777" w:rsidR="00723112" w:rsidRDefault="00723112" w:rsidP="00723112"/>
          <w:p w14:paraId="1067EFE4" w14:textId="1FE9F920" w:rsidR="00F217CD" w:rsidRDefault="00F217CD" w:rsidP="00723112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1701" w:type="dxa"/>
          </w:tcPr>
          <w:p w14:paraId="78A10EB2" w14:textId="77777777" w:rsidR="00723112" w:rsidRDefault="00723112" w:rsidP="00723112"/>
        </w:tc>
        <w:tc>
          <w:tcPr>
            <w:tcW w:w="3402" w:type="dxa"/>
          </w:tcPr>
          <w:p w14:paraId="7E6AB592" w14:textId="57115AF0" w:rsidR="00723112" w:rsidRDefault="00723112" w:rsidP="00723112">
            <w:r>
              <w:rPr>
                <w:sz w:val="40"/>
                <w:szCs w:val="40"/>
              </w:rPr>
              <w:t xml:space="preserve">Stadia </w:t>
            </w:r>
            <w:proofErr w:type="spellStart"/>
            <w:r>
              <w:rPr>
                <w:sz w:val="40"/>
                <w:szCs w:val="40"/>
              </w:rPr>
              <w:t>dn</w:t>
            </w:r>
            <w:proofErr w:type="spellEnd"/>
          </w:p>
        </w:tc>
      </w:tr>
      <w:tr w:rsidR="00723112" w14:paraId="094DE7FF" w14:textId="3B8C8B95" w:rsidTr="00F217CD">
        <w:tc>
          <w:tcPr>
            <w:tcW w:w="1986" w:type="dxa"/>
          </w:tcPr>
          <w:p w14:paraId="37F2F29A" w14:textId="43D44E6E" w:rsidR="00723112" w:rsidRPr="008A3C5A" w:rsidRDefault="00723112" w:rsidP="00723112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7E51CB0B" w14:textId="77777777" w:rsidR="00723112" w:rsidRDefault="00723112" w:rsidP="00723112"/>
        </w:tc>
        <w:tc>
          <w:tcPr>
            <w:tcW w:w="1843" w:type="dxa"/>
          </w:tcPr>
          <w:p w14:paraId="22E761AE" w14:textId="77777777" w:rsidR="00723112" w:rsidRDefault="00723112" w:rsidP="00723112"/>
        </w:tc>
        <w:tc>
          <w:tcPr>
            <w:tcW w:w="1779" w:type="dxa"/>
          </w:tcPr>
          <w:p w14:paraId="7DC85410" w14:textId="77777777" w:rsidR="00723112" w:rsidRDefault="00723112" w:rsidP="00723112"/>
        </w:tc>
        <w:tc>
          <w:tcPr>
            <w:tcW w:w="1764" w:type="dxa"/>
          </w:tcPr>
          <w:p w14:paraId="336C9816" w14:textId="77777777" w:rsidR="00723112" w:rsidRDefault="00723112" w:rsidP="00723112"/>
        </w:tc>
        <w:tc>
          <w:tcPr>
            <w:tcW w:w="1701" w:type="dxa"/>
          </w:tcPr>
          <w:p w14:paraId="67949946" w14:textId="77777777" w:rsidR="00723112" w:rsidRDefault="00723112" w:rsidP="00723112"/>
          <w:p w14:paraId="4E4185D1" w14:textId="06791A93" w:rsidR="00F217CD" w:rsidRDefault="00F217CD" w:rsidP="00723112">
            <w:r w:rsidRPr="00780206">
              <w:rPr>
                <w:highlight w:val="yellow"/>
              </w:rPr>
              <w:t>……………………….</w:t>
            </w:r>
          </w:p>
        </w:tc>
        <w:tc>
          <w:tcPr>
            <w:tcW w:w="3402" w:type="dxa"/>
          </w:tcPr>
          <w:p w14:paraId="68135909" w14:textId="053D884D" w:rsidR="00723112" w:rsidRDefault="00723112" w:rsidP="00723112">
            <w:r>
              <w:rPr>
                <w:sz w:val="40"/>
                <w:szCs w:val="40"/>
              </w:rPr>
              <w:t>Difference in mm</w:t>
            </w:r>
          </w:p>
        </w:tc>
      </w:tr>
      <w:tr w:rsidR="00723112" w14:paraId="63E46A4F" w14:textId="26238835" w:rsidTr="00F217CD">
        <w:tc>
          <w:tcPr>
            <w:tcW w:w="1986" w:type="dxa"/>
          </w:tcPr>
          <w:p w14:paraId="0CC9D09F" w14:textId="42D1AFEC" w:rsidR="00723112" w:rsidRPr="008A3C5A" w:rsidRDefault="00723112" w:rsidP="00723112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355512F8" w14:textId="77777777" w:rsidR="00723112" w:rsidRDefault="00723112" w:rsidP="00723112"/>
        </w:tc>
        <w:tc>
          <w:tcPr>
            <w:tcW w:w="1843" w:type="dxa"/>
          </w:tcPr>
          <w:p w14:paraId="1BC57835" w14:textId="77777777" w:rsidR="00723112" w:rsidRDefault="00723112" w:rsidP="00723112"/>
        </w:tc>
        <w:tc>
          <w:tcPr>
            <w:tcW w:w="1779" w:type="dxa"/>
          </w:tcPr>
          <w:p w14:paraId="2B75DE78" w14:textId="77777777" w:rsidR="00723112" w:rsidRDefault="00723112" w:rsidP="00723112"/>
        </w:tc>
        <w:tc>
          <w:tcPr>
            <w:tcW w:w="1764" w:type="dxa"/>
          </w:tcPr>
          <w:p w14:paraId="32678543" w14:textId="77777777" w:rsidR="00723112" w:rsidRDefault="00723112" w:rsidP="00723112"/>
        </w:tc>
        <w:tc>
          <w:tcPr>
            <w:tcW w:w="1701" w:type="dxa"/>
          </w:tcPr>
          <w:p w14:paraId="0495240C" w14:textId="77777777" w:rsidR="00723112" w:rsidRDefault="00723112" w:rsidP="00723112"/>
          <w:p w14:paraId="288AB84F" w14:textId="77777777" w:rsidR="00F217CD" w:rsidRDefault="00F217CD" w:rsidP="00723112"/>
          <w:p w14:paraId="04A87328" w14:textId="27E45BD9" w:rsidR="00F217CD" w:rsidRDefault="00F217CD" w:rsidP="00723112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3402" w:type="dxa"/>
          </w:tcPr>
          <w:p w14:paraId="48701808" w14:textId="59D9CEEA" w:rsidR="00723112" w:rsidRDefault="00723112" w:rsidP="00723112">
            <w:r>
              <w:rPr>
                <w:sz w:val="40"/>
                <w:szCs w:val="40"/>
              </w:rPr>
              <w:t>Multiply by 100 =</w:t>
            </w:r>
          </w:p>
        </w:tc>
      </w:tr>
      <w:tr w:rsidR="00723112" w14:paraId="28949421" w14:textId="003B134B" w:rsidTr="00F217CD">
        <w:tc>
          <w:tcPr>
            <w:tcW w:w="1986" w:type="dxa"/>
          </w:tcPr>
          <w:p w14:paraId="4CCF508C" w14:textId="0156C209" w:rsidR="00723112" w:rsidRPr="008A3C5A" w:rsidRDefault="00723112" w:rsidP="00723112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851E5F9" w14:textId="77777777" w:rsidR="00723112" w:rsidRDefault="00723112" w:rsidP="00723112"/>
        </w:tc>
        <w:tc>
          <w:tcPr>
            <w:tcW w:w="1843" w:type="dxa"/>
          </w:tcPr>
          <w:p w14:paraId="08F05681" w14:textId="77777777" w:rsidR="00723112" w:rsidRDefault="00723112" w:rsidP="00723112"/>
        </w:tc>
        <w:tc>
          <w:tcPr>
            <w:tcW w:w="1779" w:type="dxa"/>
          </w:tcPr>
          <w:p w14:paraId="46C2571B" w14:textId="77777777" w:rsidR="00723112" w:rsidRDefault="00723112" w:rsidP="00723112"/>
        </w:tc>
        <w:tc>
          <w:tcPr>
            <w:tcW w:w="1764" w:type="dxa"/>
          </w:tcPr>
          <w:p w14:paraId="242B4DFD" w14:textId="77777777" w:rsidR="00723112" w:rsidRDefault="00723112" w:rsidP="00723112"/>
        </w:tc>
        <w:tc>
          <w:tcPr>
            <w:tcW w:w="1701" w:type="dxa"/>
          </w:tcPr>
          <w:p w14:paraId="021F130B" w14:textId="77777777" w:rsidR="00723112" w:rsidRDefault="00723112" w:rsidP="00723112"/>
          <w:p w14:paraId="09F43DB2" w14:textId="6A1C3332" w:rsidR="00F217CD" w:rsidRDefault="00F217CD" w:rsidP="00723112">
            <w:r w:rsidRPr="00780206">
              <w:rPr>
                <w:highlight w:val="yellow"/>
              </w:rPr>
              <w:t>……………………….</w:t>
            </w:r>
            <w:r>
              <w:t>.</w:t>
            </w:r>
          </w:p>
        </w:tc>
        <w:tc>
          <w:tcPr>
            <w:tcW w:w="3402" w:type="dxa"/>
          </w:tcPr>
          <w:p w14:paraId="2C5B9DA8" w14:textId="31043312" w:rsidR="00723112" w:rsidRDefault="00723112" w:rsidP="00723112">
            <w:r>
              <w:rPr>
                <w:sz w:val="40"/>
                <w:szCs w:val="40"/>
              </w:rPr>
              <w:t>Distance</w:t>
            </w:r>
            <w:r w:rsidR="00F217CD">
              <w:rPr>
                <w:sz w:val="40"/>
                <w:szCs w:val="40"/>
              </w:rPr>
              <w:t xml:space="preserve"> in Metres</w:t>
            </w:r>
          </w:p>
        </w:tc>
      </w:tr>
      <w:tr w:rsidR="00723112" w14:paraId="6D39BF1F" w14:textId="56E48ED7" w:rsidTr="00F217CD">
        <w:tc>
          <w:tcPr>
            <w:tcW w:w="1986" w:type="dxa"/>
          </w:tcPr>
          <w:p w14:paraId="4BCB103B" w14:textId="15AE799A" w:rsidR="00723112" w:rsidRPr="008A3C5A" w:rsidRDefault="00723112" w:rsidP="00723112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83A829F" w14:textId="77777777" w:rsidR="00723112" w:rsidRDefault="00723112" w:rsidP="00723112"/>
        </w:tc>
        <w:tc>
          <w:tcPr>
            <w:tcW w:w="1843" w:type="dxa"/>
          </w:tcPr>
          <w:p w14:paraId="07B1E9C7" w14:textId="77777777" w:rsidR="00723112" w:rsidRDefault="00723112" w:rsidP="00723112"/>
        </w:tc>
        <w:tc>
          <w:tcPr>
            <w:tcW w:w="1779" w:type="dxa"/>
          </w:tcPr>
          <w:p w14:paraId="752A277C" w14:textId="77777777" w:rsidR="00723112" w:rsidRDefault="00723112" w:rsidP="00723112"/>
        </w:tc>
        <w:tc>
          <w:tcPr>
            <w:tcW w:w="1764" w:type="dxa"/>
          </w:tcPr>
          <w:p w14:paraId="536CA9DE" w14:textId="77777777" w:rsidR="00723112" w:rsidRDefault="00723112" w:rsidP="00723112"/>
        </w:tc>
        <w:tc>
          <w:tcPr>
            <w:tcW w:w="1701" w:type="dxa"/>
          </w:tcPr>
          <w:p w14:paraId="65AF9EF1" w14:textId="77777777" w:rsidR="00723112" w:rsidRDefault="00723112" w:rsidP="00723112"/>
        </w:tc>
        <w:tc>
          <w:tcPr>
            <w:tcW w:w="3402" w:type="dxa"/>
          </w:tcPr>
          <w:p w14:paraId="0ABD9300" w14:textId="57CCC508" w:rsidR="00723112" w:rsidRDefault="00723112" w:rsidP="00723112"/>
        </w:tc>
      </w:tr>
      <w:tr w:rsidR="00723112" w:rsidRPr="00F217CD" w14:paraId="648D42FB" w14:textId="77777777" w:rsidTr="00F217CD">
        <w:tc>
          <w:tcPr>
            <w:tcW w:w="1986" w:type="dxa"/>
          </w:tcPr>
          <w:p w14:paraId="4EF4E6B1" w14:textId="77777777" w:rsidR="00723112" w:rsidRPr="00F217CD" w:rsidRDefault="00723112" w:rsidP="00723112">
            <w:r w:rsidRPr="00F217CD">
              <w:t xml:space="preserve">Back Sight </w:t>
            </w:r>
          </w:p>
        </w:tc>
        <w:tc>
          <w:tcPr>
            <w:tcW w:w="2126" w:type="dxa"/>
          </w:tcPr>
          <w:p w14:paraId="2443000D" w14:textId="77777777" w:rsidR="00723112" w:rsidRPr="00F217CD" w:rsidRDefault="00723112" w:rsidP="00723112">
            <w:r w:rsidRPr="00F217CD">
              <w:t>Intermediate Sight</w:t>
            </w:r>
          </w:p>
        </w:tc>
        <w:tc>
          <w:tcPr>
            <w:tcW w:w="1843" w:type="dxa"/>
          </w:tcPr>
          <w:p w14:paraId="3965ADD8" w14:textId="77777777" w:rsidR="00723112" w:rsidRPr="00F217CD" w:rsidRDefault="00723112" w:rsidP="00723112">
            <w:r w:rsidRPr="00F217CD">
              <w:t xml:space="preserve">Foresight </w:t>
            </w:r>
          </w:p>
        </w:tc>
        <w:tc>
          <w:tcPr>
            <w:tcW w:w="1779" w:type="dxa"/>
          </w:tcPr>
          <w:p w14:paraId="0F724748" w14:textId="77777777" w:rsidR="00723112" w:rsidRPr="00F217CD" w:rsidRDefault="00723112" w:rsidP="00723112">
            <w:r w:rsidRPr="00F217CD">
              <w:t xml:space="preserve">Reduced Level </w:t>
            </w:r>
          </w:p>
        </w:tc>
        <w:tc>
          <w:tcPr>
            <w:tcW w:w="1764" w:type="dxa"/>
          </w:tcPr>
          <w:p w14:paraId="2E2552F9" w14:textId="219F23FC" w:rsidR="00723112" w:rsidRPr="00F217CD" w:rsidRDefault="00F217CD" w:rsidP="00723112">
            <w:r w:rsidRPr="00F217CD">
              <w:t>Stadia</w:t>
            </w:r>
          </w:p>
        </w:tc>
        <w:tc>
          <w:tcPr>
            <w:tcW w:w="1701" w:type="dxa"/>
          </w:tcPr>
          <w:p w14:paraId="36996689" w14:textId="7F7247FF" w:rsidR="00723112" w:rsidRPr="00F217CD" w:rsidRDefault="00F217CD" w:rsidP="00723112">
            <w:r w:rsidRPr="00F217CD">
              <w:t>Distance</w:t>
            </w:r>
          </w:p>
        </w:tc>
        <w:tc>
          <w:tcPr>
            <w:tcW w:w="3402" w:type="dxa"/>
          </w:tcPr>
          <w:p w14:paraId="68ECEEAD" w14:textId="330A8B93" w:rsidR="00723112" w:rsidRPr="00F217CD" w:rsidRDefault="00723112" w:rsidP="00723112">
            <w:r w:rsidRPr="00F217CD">
              <w:t>Remarks</w:t>
            </w:r>
          </w:p>
        </w:tc>
      </w:tr>
    </w:tbl>
    <w:p w14:paraId="75A3D727" w14:textId="2AC89A3C" w:rsidR="008A3C5A" w:rsidRDefault="008A3C5A" w:rsidP="008A3C5A"/>
    <w:bookmarkEnd w:id="0"/>
    <w:p w14:paraId="61553D3B" w14:textId="5C5D990F" w:rsidR="009057B6" w:rsidRDefault="009057B6" w:rsidP="00E6420D"/>
    <w:p w14:paraId="74A7D3F2" w14:textId="1AA83FB6" w:rsidR="00780206" w:rsidRDefault="00780206" w:rsidP="00780206">
      <w:pPr>
        <w:keepNext/>
        <w:keepLines/>
        <w:spacing w:after="110"/>
        <w:outlineLvl w:val="0"/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</w:pP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lastRenderedPageBreak/>
        <w:t xml:space="preserve">Complete this chart with every reading occupying a new line on the chart – </w:t>
      </w:r>
      <w:r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>16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vertAlign w:val="superscript"/>
          <w:lang w:eastAsia="en-NZ"/>
        </w:rPr>
        <w:t>th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 xml:space="preserve"> May 202</w:t>
      </w:r>
      <w:r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>2</w:t>
      </w:r>
    </w:p>
    <w:p w14:paraId="0FC60BE2" w14:textId="77777777" w:rsidR="00780206" w:rsidRPr="00BB3E12" w:rsidRDefault="00780206" w:rsidP="00780206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4F7D2A21" w14:textId="08C00530" w:rsidR="00780206" w:rsidRPr="00780206" w:rsidRDefault="00780206" w:rsidP="00780206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779"/>
        <w:gridCol w:w="1764"/>
        <w:gridCol w:w="1701"/>
        <w:gridCol w:w="3402"/>
      </w:tblGrid>
      <w:tr w:rsidR="00780206" w14:paraId="6D4A9DF2" w14:textId="77777777" w:rsidTr="00F420A3">
        <w:tc>
          <w:tcPr>
            <w:tcW w:w="1986" w:type="dxa"/>
          </w:tcPr>
          <w:p w14:paraId="657AF202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Back Sight to Datum</w:t>
            </w:r>
          </w:p>
        </w:tc>
        <w:tc>
          <w:tcPr>
            <w:tcW w:w="2126" w:type="dxa"/>
          </w:tcPr>
          <w:p w14:paraId="38A323BF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Intermediate Sight NA</w:t>
            </w:r>
          </w:p>
        </w:tc>
        <w:tc>
          <w:tcPr>
            <w:tcW w:w="1843" w:type="dxa"/>
          </w:tcPr>
          <w:p w14:paraId="659F3B3D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Foresight</w:t>
            </w:r>
            <w:r w:rsidRPr="008A3C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79" w:type="dxa"/>
          </w:tcPr>
          <w:p w14:paraId="28B07FBC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Reduced Level </w:t>
            </w:r>
          </w:p>
        </w:tc>
        <w:tc>
          <w:tcPr>
            <w:tcW w:w="1764" w:type="dxa"/>
          </w:tcPr>
          <w:p w14:paraId="16210A58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Stadia Readings</w:t>
            </w:r>
          </w:p>
        </w:tc>
        <w:tc>
          <w:tcPr>
            <w:tcW w:w="1701" w:type="dxa"/>
          </w:tcPr>
          <w:p w14:paraId="0C968A8B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Distance</w:t>
            </w:r>
          </w:p>
        </w:tc>
        <w:tc>
          <w:tcPr>
            <w:tcW w:w="3402" w:type="dxa"/>
          </w:tcPr>
          <w:p w14:paraId="064DAF4C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Remarks</w:t>
            </w:r>
          </w:p>
        </w:tc>
      </w:tr>
      <w:tr w:rsidR="00780206" w14:paraId="7B8BE3C4" w14:textId="77777777" w:rsidTr="00F420A3">
        <w:tc>
          <w:tcPr>
            <w:tcW w:w="1986" w:type="dxa"/>
          </w:tcPr>
          <w:p w14:paraId="629A349D" w14:textId="77777777" w:rsidR="00780206" w:rsidRDefault="00780206" w:rsidP="00F420A3">
            <w:pPr>
              <w:rPr>
                <w:sz w:val="40"/>
                <w:szCs w:val="40"/>
              </w:rPr>
            </w:pPr>
          </w:p>
          <w:p w14:paraId="50E153DC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 w:rsidRPr="00780206">
              <w:rPr>
                <w:sz w:val="40"/>
                <w:szCs w:val="40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6F5AFD2E" w14:textId="77777777" w:rsidR="00780206" w:rsidRDefault="00780206" w:rsidP="00F420A3"/>
        </w:tc>
        <w:tc>
          <w:tcPr>
            <w:tcW w:w="1843" w:type="dxa"/>
          </w:tcPr>
          <w:p w14:paraId="10AFBAE2" w14:textId="77777777" w:rsidR="00780206" w:rsidRDefault="00780206" w:rsidP="00F420A3"/>
        </w:tc>
        <w:tc>
          <w:tcPr>
            <w:tcW w:w="1779" w:type="dxa"/>
          </w:tcPr>
          <w:p w14:paraId="40A13C9B" w14:textId="77777777" w:rsidR="00780206" w:rsidRDefault="00780206" w:rsidP="00F420A3"/>
        </w:tc>
        <w:tc>
          <w:tcPr>
            <w:tcW w:w="1764" w:type="dxa"/>
          </w:tcPr>
          <w:p w14:paraId="049ECB3F" w14:textId="77777777" w:rsidR="00780206" w:rsidRDefault="00780206" w:rsidP="00F420A3"/>
        </w:tc>
        <w:tc>
          <w:tcPr>
            <w:tcW w:w="1701" w:type="dxa"/>
          </w:tcPr>
          <w:p w14:paraId="5AE7E78F" w14:textId="77777777" w:rsidR="00780206" w:rsidRDefault="00780206" w:rsidP="00F420A3"/>
        </w:tc>
        <w:tc>
          <w:tcPr>
            <w:tcW w:w="3402" w:type="dxa"/>
          </w:tcPr>
          <w:p w14:paraId="0DAB3138" w14:textId="77777777" w:rsidR="00780206" w:rsidRDefault="00780206" w:rsidP="00F420A3"/>
        </w:tc>
      </w:tr>
      <w:tr w:rsidR="00780206" w14:paraId="4FCA908F" w14:textId="77777777" w:rsidTr="00F420A3">
        <w:tc>
          <w:tcPr>
            <w:tcW w:w="1986" w:type="dxa"/>
          </w:tcPr>
          <w:p w14:paraId="40ADDFC6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96E7549" w14:textId="77777777" w:rsidR="00780206" w:rsidRDefault="00780206" w:rsidP="00F420A3"/>
        </w:tc>
        <w:tc>
          <w:tcPr>
            <w:tcW w:w="1843" w:type="dxa"/>
          </w:tcPr>
          <w:p w14:paraId="4D9660DD" w14:textId="77777777" w:rsidR="00780206" w:rsidRDefault="00780206" w:rsidP="00F420A3"/>
          <w:p w14:paraId="1D0ED4FB" w14:textId="77777777" w:rsidR="00780206" w:rsidRDefault="00780206" w:rsidP="00F420A3">
            <w:r w:rsidRPr="00780206">
              <w:rPr>
                <w:highlight w:val="yellow"/>
              </w:rPr>
              <w:t>………………………….</w:t>
            </w:r>
          </w:p>
        </w:tc>
        <w:tc>
          <w:tcPr>
            <w:tcW w:w="1779" w:type="dxa"/>
          </w:tcPr>
          <w:p w14:paraId="5D0D5ABA" w14:textId="77777777" w:rsidR="00780206" w:rsidRDefault="00780206" w:rsidP="00F420A3"/>
        </w:tc>
        <w:tc>
          <w:tcPr>
            <w:tcW w:w="1764" w:type="dxa"/>
          </w:tcPr>
          <w:p w14:paraId="645E7E97" w14:textId="77777777" w:rsidR="00780206" w:rsidRDefault="00780206" w:rsidP="00F420A3"/>
        </w:tc>
        <w:tc>
          <w:tcPr>
            <w:tcW w:w="1701" w:type="dxa"/>
          </w:tcPr>
          <w:p w14:paraId="182B4BB6" w14:textId="77777777" w:rsidR="00780206" w:rsidRDefault="00780206" w:rsidP="00F420A3"/>
        </w:tc>
        <w:tc>
          <w:tcPr>
            <w:tcW w:w="3402" w:type="dxa"/>
          </w:tcPr>
          <w:p w14:paraId="50044B53" w14:textId="77777777" w:rsidR="00780206" w:rsidRDefault="00780206" w:rsidP="00F420A3"/>
        </w:tc>
      </w:tr>
      <w:tr w:rsidR="00780206" w14:paraId="3A7BB4B7" w14:textId="77777777" w:rsidTr="00F420A3">
        <w:tc>
          <w:tcPr>
            <w:tcW w:w="1986" w:type="dxa"/>
          </w:tcPr>
          <w:p w14:paraId="29189CE3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30476943" w14:textId="77777777" w:rsidR="00780206" w:rsidRDefault="00780206" w:rsidP="00F420A3"/>
        </w:tc>
        <w:tc>
          <w:tcPr>
            <w:tcW w:w="1843" w:type="dxa"/>
          </w:tcPr>
          <w:p w14:paraId="3E9DFD0A" w14:textId="77777777" w:rsidR="00780206" w:rsidRDefault="00780206" w:rsidP="00F420A3"/>
        </w:tc>
        <w:tc>
          <w:tcPr>
            <w:tcW w:w="1779" w:type="dxa"/>
          </w:tcPr>
          <w:p w14:paraId="4E015055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2373B5B5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64" w:type="dxa"/>
          </w:tcPr>
          <w:p w14:paraId="290E98A7" w14:textId="77777777" w:rsidR="00780206" w:rsidRDefault="00780206" w:rsidP="00F420A3"/>
        </w:tc>
        <w:tc>
          <w:tcPr>
            <w:tcW w:w="1701" w:type="dxa"/>
          </w:tcPr>
          <w:p w14:paraId="3003057A" w14:textId="77777777" w:rsidR="00780206" w:rsidRDefault="00780206" w:rsidP="00F420A3"/>
        </w:tc>
        <w:tc>
          <w:tcPr>
            <w:tcW w:w="3402" w:type="dxa"/>
          </w:tcPr>
          <w:p w14:paraId="7EF5E5BE" w14:textId="77777777" w:rsidR="00780206" w:rsidRDefault="00780206" w:rsidP="00F420A3"/>
        </w:tc>
      </w:tr>
      <w:tr w:rsidR="00780206" w14:paraId="0C87DE43" w14:textId="77777777" w:rsidTr="00F420A3">
        <w:tc>
          <w:tcPr>
            <w:tcW w:w="1986" w:type="dxa"/>
          </w:tcPr>
          <w:p w14:paraId="36D0B2B6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7F64CEF9" w14:textId="77777777" w:rsidR="00780206" w:rsidRDefault="00780206" w:rsidP="00F420A3"/>
        </w:tc>
        <w:tc>
          <w:tcPr>
            <w:tcW w:w="1843" w:type="dxa"/>
          </w:tcPr>
          <w:p w14:paraId="59652502" w14:textId="77777777" w:rsidR="00780206" w:rsidRDefault="00780206" w:rsidP="00F420A3"/>
        </w:tc>
        <w:tc>
          <w:tcPr>
            <w:tcW w:w="1779" w:type="dxa"/>
          </w:tcPr>
          <w:p w14:paraId="1849B5FD" w14:textId="77777777" w:rsidR="00780206" w:rsidRDefault="00780206" w:rsidP="00F420A3"/>
        </w:tc>
        <w:tc>
          <w:tcPr>
            <w:tcW w:w="1764" w:type="dxa"/>
          </w:tcPr>
          <w:p w14:paraId="5ED772D7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0A5D8A56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01" w:type="dxa"/>
          </w:tcPr>
          <w:p w14:paraId="4190ABC1" w14:textId="77777777" w:rsidR="00780206" w:rsidRDefault="00780206" w:rsidP="00F420A3"/>
        </w:tc>
        <w:tc>
          <w:tcPr>
            <w:tcW w:w="3402" w:type="dxa"/>
          </w:tcPr>
          <w:p w14:paraId="6619F2E3" w14:textId="77777777" w:rsidR="00780206" w:rsidRDefault="00780206" w:rsidP="00F420A3">
            <w:r>
              <w:rPr>
                <w:sz w:val="40"/>
                <w:szCs w:val="40"/>
              </w:rPr>
              <w:t>Stadia up</w:t>
            </w:r>
          </w:p>
        </w:tc>
      </w:tr>
      <w:tr w:rsidR="00780206" w14:paraId="06514DD8" w14:textId="77777777" w:rsidTr="00F420A3">
        <w:tc>
          <w:tcPr>
            <w:tcW w:w="1986" w:type="dxa"/>
          </w:tcPr>
          <w:p w14:paraId="5366641D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1A1B9A15" w14:textId="77777777" w:rsidR="00780206" w:rsidRDefault="00780206" w:rsidP="00F420A3"/>
        </w:tc>
        <w:tc>
          <w:tcPr>
            <w:tcW w:w="1843" w:type="dxa"/>
          </w:tcPr>
          <w:p w14:paraId="2FF2E089" w14:textId="77777777" w:rsidR="00780206" w:rsidRDefault="00780206" w:rsidP="00F420A3"/>
        </w:tc>
        <w:tc>
          <w:tcPr>
            <w:tcW w:w="1779" w:type="dxa"/>
          </w:tcPr>
          <w:p w14:paraId="139CB77F" w14:textId="77777777" w:rsidR="00780206" w:rsidRDefault="00780206" w:rsidP="00F420A3"/>
        </w:tc>
        <w:tc>
          <w:tcPr>
            <w:tcW w:w="1764" w:type="dxa"/>
          </w:tcPr>
          <w:p w14:paraId="7E3840CD" w14:textId="77777777" w:rsidR="00780206" w:rsidRDefault="00780206" w:rsidP="00F420A3"/>
          <w:p w14:paraId="4F1AE51E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1701" w:type="dxa"/>
          </w:tcPr>
          <w:p w14:paraId="55D4986C" w14:textId="77777777" w:rsidR="00780206" w:rsidRDefault="00780206" w:rsidP="00F420A3"/>
        </w:tc>
        <w:tc>
          <w:tcPr>
            <w:tcW w:w="3402" w:type="dxa"/>
          </w:tcPr>
          <w:p w14:paraId="57E84FFC" w14:textId="77777777" w:rsidR="00780206" w:rsidRDefault="00780206" w:rsidP="00F420A3">
            <w:r>
              <w:rPr>
                <w:sz w:val="40"/>
                <w:szCs w:val="40"/>
              </w:rPr>
              <w:t xml:space="preserve">Stadia </w:t>
            </w:r>
            <w:proofErr w:type="spellStart"/>
            <w:r>
              <w:rPr>
                <w:sz w:val="40"/>
                <w:szCs w:val="40"/>
              </w:rPr>
              <w:t>dn</w:t>
            </w:r>
            <w:proofErr w:type="spellEnd"/>
          </w:p>
        </w:tc>
      </w:tr>
      <w:tr w:rsidR="00780206" w14:paraId="1A33A3BF" w14:textId="77777777" w:rsidTr="00F420A3">
        <w:tc>
          <w:tcPr>
            <w:tcW w:w="1986" w:type="dxa"/>
          </w:tcPr>
          <w:p w14:paraId="7823FC08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1788B153" w14:textId="77777777" w:rsidR="00780206" w:rsidRDefault="00780206" w:rsidP="00F420A3"/>
        </w:tc>
        <w:tc>
          <w:tcPr>
            <w:tcW w:w="1843" w:type="dxa"/>
          </w:tcPr>
          <w:p w14:paraId="72077EB6" w14:textId="77777777" w:rsidR="00780206" w:rsidRDefault="00780206" w:rsidP="00F420A3"/>
        </w:tc>
        <w:tc>
          <w:tcPr>
            <w:tcW w:w="1779" w:type="dxa"/>
          </w:tcPr>
          <w:p w14:paraId="249509D9" w14:textId="77777777" w:rsidR="00780206" w:rsidRDefault="00780206" w:rsidP="00F420A3"/>
        </w:tc>
        <w:tc>
          <w:tcPr>
            <w:tcW w:w="1764" w:type="dxa"/>
          </w:tcPr>
          <w:p w14:paraId="04A79BE2" w14:textId="77777777" w:rsidR="00780206" w:rsidRDefault="00780206" w:rsidP="00F420A3"/>
        </w:tc>
        <w:tc>
          <w:tcPr>
            <w:tcW w:w="1701" w:type="dxa"/>
          </w:tcPr>
          <w:p w14:paraId="2D13DC9C" w14:textId="77777777" w:rsidR="00780206" w:rsidRDefault="00780206" w:rsidP="00F420A3"/>
          <w:p w14:paraId="6E03064A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</w:p>
        </w:tc>
        <w:tc>
          <w:tcPr>
            <w:tcW w:w="3402" w:type="dxa"/>
          </w:tcPr>
          <w:p w14:paraId="051538E0" w14:textId="77777777" w:rsidR="00780206" w:rsidRDefault="00780206" w:rsidP="00F420A3">
            <w:r>
              <w:rPr>
                <w:sz w:val="40"/>
                <w:szCs w:val="40"/>
              </w:rPr>
              <w:t>Difference in mm</w:t>
            </w:r>
          </w:p>
        </w:tc>
      </w:tr>
      <w:tr w:rsidR="00780206" w14:paraId="46CF78F8" w14:textId="77777777" w:rsidTr="00F420A3">
        <w:tc>
          <w:tcPr>
            <w:tcW w:w="1986" w:type="dxa"/>
          </w:tcPr>
          <w:p w14:paraId="4A1D9CF8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D1BB3FA" w14:textId="77777777" w:rsidR="00780206" w:rsidRDefault="00780206" w:rsidP="00F420A3"/>
        </w:tc>
        <w:tc>
          <w:tcPr>
            <w:tcW w:w="1843" w:type="dxa"/>
          </w:tcPr>
          <w:p w14:paraId="5AD46E83" w14:textId="77777777" w:rsidR="00780206" w:rsidRDefault="00780206" w:rsidP="00F420A3"/>
        </w:tc>
        <w:tc>
          <w:tcPr>
            <w:tcW w:w="1779" w:type="dxa"/>
          </w:tcPr>
          <w:p w14:paraId="22A078A0" w14:textId="77777777" w:rsidR="00780206" w:rsidRDefault="00780206" w:rsidP="00F420A3"/>
        </w:tc>
        <w:tc>
          <w:tcPr>
            <w:tcW w:w="1764" w:type="dxa"/>
          </w:tcPr>
          <w:p w14:paraId="01404E39" w14:textId="77777777" w:rsidR="00780206" w:rsidRDefault="00780206" w:rsidP="00F420A3"/>
        </w:tc>
        <w:tc>
          <w:tcPr>
            <w:tcW w:w="1701" w:type="dxa"/>
          </w:tcPr>
          <w:p w14:paraId="1B0587BF" w14:textId="77777777" w:rsidR="00780206" w:rsidRDefault="00780206" w:rsidP="00F420A3"/>
          <w:p w14:paraId="3E357637" w14:textId="77777777" w:rsidR="00780206" w:rsidRDefault="00780206" w:rsidP="00F420A3"/>
          <w:p w14:paraId="2404FA6E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3402" w:type="dxa"/>
          </w:tcPr>
          <w:p w14:paraId="6E08130B" w14:textId="77777777" w:rsidR="00780206" w:rsidRDefault="00780206" w:rsidP="00F420A3">
            <w:r>
              <w:rPr>
                <w:sz w:val="40"/>
                <w:szCs w:val="40"/>
              </w:rPr>
              <w:t>Multiply by 100 =</w:t>
            </w:r>
          </w:p>
        </w:tc>
      </w:tr>
      <w:tr w:rsidR="00780206" w14:paraId="07DB861D" w14:textId="77777777" w:rsidTr="00F420A3">
        <w:tc>
          <w:tcPr>
            <w:tcW w:w="1986" w:type="dxa"/>
          </w:tcPr>
          <w:p w14:paraId="20609232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33D5424F" w14:textId="77777777" w:rsidR="00780206" w:rsidRDefault="00780206" w:rsidP="00F420A3"/>
        </w:tc>
        <w:tc>
          <w:tcPr>
            <w:tcW w:w="1843" w:type="dxa"/>
          </w:tcPr>
          <w:p w14:paraId="175DA8BE" w14:textId="77777777" w:rsidR="00780206" w:rsidRDefault="00780206" w:rsidP="00F420A3"/>
        </w:tc>
        <w:tc>
          <w:tcPr>
            <w:tcW w:w="1779" w:type="dxa"/>
          </w:tcPr>
          <w:p w14:paraId="7F1F44E8" w14:textId="77777777" w:rsidR="00780206" w:rsidRDefault="00780206" w:rsidP="00F420A3"/>
        </w:tc>
        <w:tc>
          <w:tcPr>
            <w:tcW w:w="1764" w:type="dxa"/>
          </w:tcPr>
          <w:p w14:paraId="6DA367D9" w14:textId="77777777" w:rsidR="00780206" w:rsidRDefault="00780206" w:rsidP="00F420A3"/>
        </w:tc>
        <w:tc>
          <w:tcPr>
            <w:tcW w:w="1701" w:type="dxa"/>
          </w:tcPr>
          <w:p w14:paraId="30D3DB81" w14:textId="77777777" w:rsidR="00780206" w:rsidRDefault="00780206" w:rsidP="00F420A3"/>
          <w:p w14:paraId="4A98BE74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  <w:r>
              <w:t>.</w:t>
            </w:r>
          </w:p>
        </w:tc>
        <w:tc>
          <w:tcPr>
            <w:tcW w:w="3402" w:type="dxa"/>
          </w:tcPr>
          <w:p w14:paraId="60CF32C4" w14:textId="77777777" w:rsidR="00780206" w:rsidRDefault="00780206" w:rsidP="00F420A3">
            <w:r>
              <w:rPr>
                <w:sz w:val="40"/>
                <w:szCs w:val="40"/>
              </w:rPr>
              <w:t>Distance in Metres</w:t>
            </w:r>
          </w:p>
        </w:tc>
      </w:tr>
      <w:tr w:rsidR="00780206" w14:paraId="483C6FBA" w14:textId="77777777" w:rsidTr="00F420A3">
        <w:tc>
          <w:tcPr>
            <w:tcW w:w="1986" w:type="dxa"/>
          </w:tcPr>
          <w:p w14:paraId="0BB4B226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E230458" w14:textId="77777777" w:rsidR="00780206" w:rsidRDefault="00780206" w:rsidP="00F420A3"/>
        </w:tc>
        <w:tc>
          <w:tcPr>
            <w:tcW w:w="1843" w:type="dxa"/>
          </w:tcPr>
          <w:p w14:paraId="106A61B7" w14:textId="77777777" w:rsidR="00780206" w:rsidRDefault="00780206" w:rsidP="00F420A3"/>
        </w:tc>
        <w:tc>
          <w:tcPr>
            <w:tcW w:w="1779" w:type="dxa"/>
          </w:tcPr>
          <w:p w14:paraId="5C33505E" w14:textId="77777777" w:rsidR="00780206" w:rsidRDefault="00780206" w:rsidP="00F420A3"/>
        </w:tc>
        <w:tc>
          <w:tcPr>
            <w:tcW w:w="1764" w:type="dxa"/>
          </w:tcPr>
          <w:p w14:paraId="379F0A67" w14:textId="77777777" w:rsidR="00780206" w:rsidRDefault="00780206" w:rsidP="00F420A3"/>
        </w:tc>
        <w:tc>
          <w:tcPr>
            <w:tcW w:w="1701" w:type="dxa"/>
          </w:tcPr>
          <w:p w14:paraId="6B5EEC9A" w14:textId="77777777" w:rsidR="00780206" w:rsidRDefault="00780206" w:rsidP="00F420A3"/>
        </w:tc>
        <w:tc>
          <w:tcPr>
            <w:tcW w:w="3402" w:type="dxa"/>
          </w:tcPr>
          <w:p w14:paraId="33A7D252" w14:textId="77777777" w:rsidR="00780206" w:rsidRDefault="00780206" w:rsidP="00F420A3"/>
        </w:tc>
      </w:tr>
      <w:tr w:rsidR="00780206" w:rsidRPr="00F217CD" w14:paraId="1EB090E4" w14:textId="77777777" w:rsidTr="00F420A3">
        <w:tc>
          <w:tcPr>
            <w:tcW w:w="1986" w:type="dxa"/>
          </w:tcPr>
          <w:p w14:paraId="5197078A" w14:textId="77777777" w:rsidR="00780206" w:rsidRPr="00F217CD" w:rsidRDefault="00780206" w:rsidP="00F420A3">
            <w:r w:rsidRPr="00F217CD">
              <w:t xml:space="preserve">Back Sight </w:t>
            </w:r>
          </w:p>
        </w:tc>
        <w:tc>
          <w:tcPr>
            <w:tcW w:w="2126" w:type="dxa"/>
          </w:tcPr>
          <w:p w14:paraId="2A091239" w14:textId="77777777" w:rsidR="00780206" w:rsidRPr="00F217CD" w:rsidRDefault="00780206" w:rsidP="00F420A3">
            <w:r w:rsidRPr="00F217CD">
              <w:t>Intermediate Sight</w:t>
            </w:r>
          </w:p>
        </w:tc>
        <w:tc>
          <w:tcPr>
            <w:tcW w:w="1843" w:type="dxa"/>
          </w:tcPr>
          <w:p w14:paraId="390CED6C" w14:textId="77777777" w:rsidR="00780206" w:rsidRPr="00F217CD" w:rsidRDefault="00780206" w:rsidP="00F420A3">
            <w:r w:rsidRPr="00F217CD">
              <w:t xml:space="preserve">Foresight </w:t>
            </w:r>
          </w:p>
        </w:tc>
        <w:tc>
          <w:tcPr>
            <w:tcW w:w="1779" w:type="dxa"/>
          </w:tcPr>
          <w:p w14:paraId="3FFD2479" w14:textId="77777777" w:rsidR="00780206" w:rsidRPr="00F217CD" w:rsidRDefault="00780206" w:rsidP="00F420A3">
            <w:r w:rsidRPr="00F217CD">
              <w:t xml:space="preserve">Reduced Level </w:t>
            </w:r>
          </w:p>
        </w:tc>
        <w:tc>
          <w:tcPr>
            <w:tcW w:w="1764" w:type="dxa"/>
          </w:tcPr>
          <w:p w14:paraId="6D6D006F" w14:textId="77777777" w:rsidR="00780206" w:rsidRPr="00F217CD" w:rsidRDefault="00780206" w:rsidP="00F420A3">
            <w:r w:rsidRPr="00F217CD">
              <w:t>Stadia</w:t>
            </w:r>
          </w:p>
        </w:tc>
        <w:tc>
          <w:tcPr>
            <w:tcW w:w="1701" w:type="dxa"/>
          </w:tcPr>
          <w:p w14:paraId="09B6914C" w14:textId="77777777" w:rsidR="00780206" w:rsidRPr="00F217CD" w:rsidRDefault="00780206" w:rsidP="00F420A3">
            <w:r w:rsidRPr="00F217CD">
              <w:t>Distance</w:t>
            </w:r>
          </w:p>
        </w:tc>
        <w:tc>
          <w:tcPr>
            <w:tcW w:w="3402" w:type="dxa"/>
          </w:tcPr>
          <w:p w14:paraId="3BF0C489" w14:textId="77777777" w:rsidR="00780206" w:rsidRPr="00F217CD" w:rsidRDefault="00780206" w:rsidP="00F420A3">
            <w:r w:rsidRPr="00F217CD">
              <w:t>Remarks</w:t>
            </w:r>
          </w:p>
        </w:tc>
      </w:tr>
    </w:tbl>
    <w:p w14:paraId="76B33B7D" w14:textId="77777777" w:rsidR="00780206" w:rsidRDefault="00780206" w:rsidP="00780206"/>
    <w:p w14:paraId="6B29BB27" w14:textId="4ABE9BE0" w:rsidR="00780206" w:rsidRDefault="00780206" w:rsidP="00780206">
      <w:pPr>
        <w:keepNext/>
        <w:keepLines/>
        <w:spacing w:after="110"/>
        <w:outlineLvl w:val="0"/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</w:pP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lastRenderedPageBreak/>
        <w:t xml:space="preserve">Complete this chart with every reading occupying a new line on the chart – – </w:t>
      </w:r>
      <w:r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>16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vertAlign w:val="superscript"/>
          <w:lang w:eastAsia="en-NZ"/>
        </w:rPr>
        <w:t>th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 xml:space="preserve"> May 2021</w:t>
      </w:r>
    </w:p>
    <w:p w14:paraId="6B18D68E" w14:textId="77777777" w:rsidR="00780206" w:rsidRPr="00BB3E12" w:rsidRDefault="00780206" w:rsidP="00780206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0D6EB4C0" w14:textId="653ECB19" w:rsidR="00780206" w:rsidRPr="00780206" w:rsidRDefault="00780206" w:rsidP="00780206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779"/>
        <w:gridCol w:w="1764"/>
        <w:gridCol w:w="1701"/>
        <w:gridCol w:w="3402"/>
      </w:tblGrid>
      <w:tr w:rsidR="00780206" w14:paraId="66201959" w14:textId="77777777" w:rsidTr="00F420A3">
        <w:tc>
          <w:tcPr>
            <w:tcW w:w="1986" w:type="dxa"/>
          </w:tcPr>
          <w:p w14:paraId="3AFDB7C9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Back Sight to Datum</w:t>
            </w:r>
          </w:p>
        </w:tc>
        <w:tc>
          <w:tcPr>
            <w:tcW w:w="2126" w:type="dxa"/>
          </w:tcPr>
          <w:p w14:paraId="32807429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Intermediate Sight NA</w:t>
            </w:r>
          </w:p>
        </w:tc>
        <w:tc>
          <w:tcPr>
            <w:tcW w:w="1843" w:type="dxa"/>
          </w:tcPr>
          <w:p w14:paraId="04F51015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Foresight</w:t>
            </w:r>
            <w:r w:rsidRPr="008A3C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79" w:type="dxa"/>
          </w:tcPr>
          <w:p w14:paraId="4876982C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Reduced Level </w:t>
            </w:r>
          </w:p>
        </w:tc>
        <w:tc>
          <w:tcPr>
            <w:tcW w:w="1764" w:type="dxa"/>
          </w:tcPr>
          <w:p w14:paraId="08B89FB6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Stadia Readings</w:t>
            </w:r>
          </w:p>
        </w:tc>
        <w:tc>
          <w:tcPr>
            <w:tcW w:w="1701" w:type="dxa"/>
          </w:tcPr>
          <w:p w14:paraId="2DD3C6C9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Distance</w:t>
            </w:r>
          </w:p>
        </w:tc>
        <w:tc>
          <w:tcPr>
            <w:tcW w:w="3402" w:type="dxa"/>
          </w:tcPr>
          <w:p w14:paraId="307DD34E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Remarks</w:t>
            </w:r>
          </w:p>
        </w:tc>
      </w:tr>
      <w:tr w:rsidR="00780206" w14:paraId="1CC4D0A0" w14:textId="77777777" w:rsidTr="00F420A3">
        <w:tc>
          <w:tcPr>
            <w:tcW w:w="1986" w:type="dxa"/>
          </w:tcPr>
          <w:p w14:paraId="78794624" w14:textId="77777777" w:rsidR="00780206" w:rsidRDefault="00780206" w:rsidP="00F420A3">
            <w:pPr>
              <w:rPr>
                <w:sz w:val="40"/>
                <w:szCs w:val="40"/>
              </w:rPr>
            </w:pPr>
          </w:p>
          <w:p w14:paraId="5F84D8F9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 w:rsidRPr="00780206">
              <w:rPr>
                <w:sz w:val="40"/>
                <w:szCs w:val="40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0684B914" w14:textId="77777777" w:rsidR="00780206" w:rsidRDefault="00780206" w:rsidP="00F420A3"/>
        </w:tc>
        <w:tc>
          <w:tcPr>
            <w:tcW w:w="1843" w:type="dxa"/>
          </w:tcPr>
          <w:p w14:paraId="2CBCE7F8" w14:textId="77777777" w:rsidR="00780206" w:rsidRDefault="00780206" w:rsidP="00F420A3"/>
        </w:tc>
        <w:tc>
          <w:tcPr>
            <w:tcW w:w="1779" w:type="dxa"/>
          </w:tcPr>
          <w:p w14:paraId="661BD54E" w14:textId="77777777" w:rsidR="00780206" w:rsidRDefault="00780206" w:rsidP="00F420A3"/>
        </w:tc>
        <w:tc>
          <w:tcPr>
            <w:tcW w:w="1764" w:type="dxa"/>
          </w:tcPr>
          <w:p w14:paraId="54D304B9" w14:textId="77777777" w:rsidR="00780206" w:rsidRDefault="00780206" w:rsidP="00F420A3"/>
        </w:tc>
        <w:tc>
          <w:tcPr>
            <w:tcW w:w="1701" w:type="dxa"/>
          </w:tcPr>
          <w:p w14:paraId="3E6922EB" w14:textId="77777777" w:rsidR="00780206" w:rsidRDefault="00780206" w:rsidP="00F420A3"/>
        </w:tc>
        <w:tc>
          <w:tcPr>
            <w:tcW w:w="3402" w:type="dxa"/>
          </w:tcPr>
          <w:p w14:paraId="626D78EC" w14:textId="77777777" w:rsidR="00780206" w:rsidRDefault="00780206" w:rsidP="00F420A3"/>
        </w:tc>
      </w:tr>
      <w:tr w:rsidR="00780206" w14:paraId="70D9ABEB" w14:textId="77777777" w:rsidTr="00F420A3">
        <w:tc>
          <w:tcPr>
            <w:tcW w:w="1986" w:type="dxa"/>
          </w:tcPr>
          <w:p w14:paraId="45844A43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7F21D8C2" w14:textId="77777777" w:rsidR="00780206" w:rsidRDefault="00780206" w:rsidP="00F420A3"/>
        </w:tc>
        <w:tc>
          <w:tcPr>
            <w:tcW w:w="1843" w:type="dxa"/>
          </w:tcPr>
          <w:p w14:paraId="5085844F" w14:textId="77777777" w:rsidR="00780206" w:rsidRDefault="00780206" w:rsidP="00F420A3"/>
          <w:p w14:paraId="2D31B207" w14:textId="77777777" w:rsidR="00780206" w:rsidRDefault="00780206" w:rsidP="00F420A3">
            <w:r w:rsidRPr="00780206">
              <w:rPr>
                <w:highlight w:val="yellow"/>
              </w:rPr>
              <w:t>………………………….</w:t>
            </w:r>
          </w:p>
        </w:tc>
        <w:tc>
          <w:tcPr>
            <w:tcW w:w="1779" w:type="dxa"/>
          </w:tcPr>
          <w:p w14:paraId="66877C86" w14:textId="77777777" w:rsidR="00780206" w:rsidRDefault="00780206" w:rsidP="00F420A3"/>
        </w:tc>
        <w:tc>
          <w:tcPr>
            <w:tcW w:w="1764" w:type="dxa"/>
          </w:tcPr>
          <w:p w14:paraId="76C1138B" w14:textId="77777777" w:rsidR="00780206" w:rsidRDefault="00780206" w:rsidP="00F420A3"/>
        </w:tc>
        <w:tc>
          <w:tcPr>
            <w:tcW w:w="1701" w:type="dxa"/>
          </w:tcPr>
          <w:p w14:paraId="6817A6CB" w14:textId="77777777" w:rsidR="00780206" w:rsidRDefault="00780206" w:rsidP="00F420A3"/>
        </w:tc>
        <w:tc>
          <w:tcPr>
            <w:tcW w:w="3402" w:type="dxa"/>
          </w:tcPr>
          <w:p w14:paraId="6E6697C7" w14:textId="77777777" w:rsidR="00780206" w:rsidRDefault="00780206" w:rsidP="00F420A3"/>
        </w:tc>
      </w:tr>
      <w:tr w:rsidR="00780206" w14:paraId="5B289043" w14:textId="77777777" w:rsidTr="00F420A3">
        <w:tc>
          <w:tcPr>
            <w:tcW w:w="1986" w:type="dxa"/>
          </w:tcPr>
          <w:p w14:paraId="69A555AC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06D498B4" w14:textId="77777777" w:rsidR="00780206" w:rsidRDefault="00780206" w:rsidP="00F420A3"/>
        </w:tc>
        <w:tc>
          <w:tcPr>
            <w:tcW w:w="1843" w:type="dxa"/>
          </w:tcPr>
          <w:p w14:paraId="24F2F67A" w14:textId="77777777" w:rsidR="00780206" w:rsidRDefault="00780206" w:rsidP="00F420A3"/>
        </w:tc>
        <w:tc>
          <w:tcPr>
            <w:tcW w:w="1779" w:type="dxa"/>
          </w:tcPr>
          <w:p w14:paraId="17E66BEE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7DC7597B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64" w:type="dxa"/>
          </w:tcPr>
          <w:p w14:paraId="63C0C396" w14:textId="77777777" w:rsidR="00780206" w:rsidRDefault="00780206" w:rsidP="00F420A3"/>
        </w:tc>
        <w:tc>
          <w:tcPr>
            <w:tcW w:w="1701" w:type="dxa"/>
          </w:tcPr>
          <w:p w14:paraId="751C2DBA" w14:textId="77777777" w:rsidR="00780206" w:rsidRDefault="00780206" w:rsidP="00F420A3"/>
        </w:tc>
        <w:tc>
          <w:tcPr>
            <w:tcW w:w="3402" w:type="dxa"/>
          </w:tcPr>
          <w:p w14:paraId="55132969" w14:textId="77777777" w:rsidR="00780206" w:rsidRDefault="00780206" w:rsidP="00F420A3"/>
        </w:tc>
      </w:tr>
      <w:tr w:rsidR="00780206" w14:paraId="2392D8D1" w14:textId="77777777" w:rsidTr="00F420A3">
        <w:tc>
          <w:tcPr>
            <w:tcW w:w="1986" w:type="dxa"/>
          </w:tcPr>
          <w:p w14:paraId="3E33427E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F8AA1AE" w14:textId="77777777" w:rsidR="00780206" w:rsidRDefault="00780206" w:rsidP="00F420A3"/>
        </w:tc>
        <w:tc>
          <w:tcPr>
            <w:tcW w:w="1843" w:type="dxa"/>
          </w:tcPr>
          <w:p w14:paraId="14697C1C" w14:textId="77777777" w:rsidR="00780206" w:rsidRDefault="00780206" w:rsidP="00F420A3"/>
        </w:tc>
        <w:tc>
          <w:tcPr>
            <w:tcW w:w="1779" w:type="dxa"/>
          </w:tcPr>
          <w:p w14:paraId="2DCB073A" w14:textId="77777777" w:rsidR="00780206" w:rsidRDefault="00780206" w:rsidP="00F420A3"/>
        </w:tc>
        <w:tc>
          <w:tcPr>
            <w:tcW w:w="1764" w:type="dxa"/>
          </w:tcPr>
          <w:p w14:paraId="60E119BB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36A4F6B9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01" w:type="dxa"/>
          </w:tcPr>
          <w:p w14:paraId="7199DE3D" w14:textId="77777777" w:rsidR="00780206" w:rsidRDefault="00780206" w:rsidP="00F420A3"/>
        </w:tc>
        <w:tc>
          <w:tcPr>
            <w:tcW w:w="3402" w:type="dxa"/>
          </w:tcPr>
          <w:p w14:paraId="36EFAB7E" w14:textId="77777777" w:rsidR="00780206" w:rsidRDefault="00780206" w:rsidP="00F420A3">
            <w:r>
              <w:rPr>
                <w:sz w:val="40"/>
                <w:szCs w:val="40"/>
              </w:rPr>
              <w:t>Stadia up</w:t>
            </w:r>
          </w:p>
        </w:tc>
      </w:tr>
      <w:tr w:rsidR="00780206" w14:paraId="3B714793" w14:textId="77777777" w:rsidTr="00F420A3">
        <w:tc>
          <w:tcPr>
            <w:tcW w:w="1986" w:type="dxa"/>
          </w:tcPr>
          <w:p w14:paraId="53948DCF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05112DC5" w14:textId="77777777" w:rsidR="00780206" w:rsidRDefault="00780206" w:rsidP="00F420A3"/>
        </w:tc>
        <w:tc>
          <w:tcPr>
            <w:tcW w:w="1843" w:type="dxa"/>
          </w:tcPr>
          <w:p w14:paraId="7F15A3CC" w14:textId="77777777" w:rsidR="00780206" w:rsidRDefault="00780206" w:rsidP="00F420A3"/>
        </w:tc>
        <w:tc>
          <w:tcPr>
            <w:tcW w:w="1779" w:type="dxa"/>
          </w:tcPr>
          <w:p w14:paraId="7C39C304" w14:textId="77777777" w:rsidR="00780206" w:rsidRDefault="00780206" w:rsidP="00F420A3"/>
        </w:tc>
        <w:tc>
          <w:tcPr>
            <w:tcW w:w="1764" w:type="dxa"/>
          </w:tcPr>
          <w:p w14:paraId="4EFB5EAC" w14:textId="77777777" w:rsidR="00780206" w:rsidRDefault="00780206" w:rsidP="00F420A3"/>
          <w:p w14:paraId="1C6BCDD2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1701" w:type="dxa"/>
          </w:tcPr>
          <w:p w14:paraId="6EC3A2E4" w14:textId="77777777" w:rsidR="00780206" w:rsidRDefault="00780206" w:rsidP="00F420A3"/>
        </w:tc>
        <w:tc>
          <w:tcPr>
            <w:tcW w:w="3402" w:type="dxa"/>
          </w:tcPr>
          <w:p w14:paraId="624CE81B" w14:textId="77777777" w:rsidR="00780206" w:rsidRDefault="00780206" w:rsidP="00F420A3">
            <w:r>
              <w:rPr>
                <w:sz w:val="40"/>
                <w:szCs w:val="40"/>
              </w:rPr>
              <w:t xml:space="preserve">Stadia </w:t>
            </w:r>
            <w:proofErr w:type="spellStart"/>
            <w:r>
              <w:rPr>
                <w:sz w:val="40"/>
                <w:szCs w:val="40"/>
              </w:rPr>
              <w:t>dn</w:t>
            </w:r>
            <w:proofErr w:type="spellEnd"/>
          </w:p>
        </w:tc>
      </w:tr>
      <w:tr w:rsidR="00780206" w14:paraId="07308B3A" w14:textId="77777777" w:rsidTr="00F420A3">
        <w:tc>
          <w:tcPr>
            <w:tcW w:w="1986" w:type="dxa"/>
          </w:tcPr>
          <w:p w14:paraId="03D39E3C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86A1061" w14:textId="77777777" w:rsidR="00780206" w:rsidRDefault="00780206" w:rsidP="00F420A3"/>
        </w:tc>
        <w:tc>
          <w:tcPr>
            <w:tcW w:w="1843" w:type="dxa"/>
          </w:tcPr>
          <w:p w14:paraId="48033600" w14:textId="77777777" w:rsidR="00780206" w:rsidRDefault="00780206" w:rsidP="00F420A3"/>
        </w:tc>
        <w:tc>
          <w:tcPr>
            <w:tcW w:w="1779" w:type="dxa"/>
          </w:tcPr>
          <w:p w14:paraId="3E3B72E5" w14:textId="77777777" w:rsidR="00780206" w:rsidRDefault="00780206" w:rsidP="00F420A3"/>
        </w:tc>
        <w:tc>
          <w:tcPr>
            <w:tcW w:w="1764" w:type="dxa"/>
          </w:tcPr>
          <w:p w14:paraId="09B38D51" w14:textId="77777777" w:rsidR="00780206" w:rsidRDefault="00780206" w:rsidP="00F420A3"/>
        </w:tc>
        <w:tc>
          <w:tcPr>
            <w:tcW w:w="1701" w:type="dxa"/>
          </w:tcPr>
          <w:p w14:paraId="484112E6" w14:textId="77777777" w:rsidR="00780206" w:rsidRDefault="00780206" w:rsidP="00F420A3"/>
          <w:p w14:paraId="037EDD6C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</w:p>
        </w:tc>
        <w:tc>
          <w:tcPr>
            <w:tcW w:w="3402" w:type="dxa"/>
          </w:tcPr>
          <w:p w14:paraId="35011FDF" w14:textId="77777777" w:rsidR="00780206" w:rsidRDefault="00780206" w:rsidP="00F420A3">
            <w:r>
              <w:rPr>
                <w:sz w:val="40"/>
                <w:szCs w:val="40"/>
              </w:rPr>
              <w:t>Difference in mm</w:t>
            </w:r>
          </w:p>
        </w:tc>
      </w:tr>
      <w:tr w:rsidR="00780206" w14:paraId="5A14FBD6" w14:textId="77777777" w:rsidTr="00F420A3">
        <w:tc>
          <w:tcPr>
            <w:tcW w:w="1986" w:type="dxa"/>
          </w:tcPr>
          <w:p w14:paraId="6C59E20C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F41C61E" w14:textId="77777777" w:rsidR="00780206" w:rsidRDefault="00780206" w:rsidP="00F420A3"/>
        </w:tc>
        <w:tc>
          <w:tcPr>
            <w:tcW w:w="1843" w:type="dxa"/>
          </w:tcPr>
          <w:p w14:paraId="295A4C22" w14:textId="77777777" w:rsidR="00780206" w:rsidRDefault="00780206" w:rsidP="00F420A3"/>
        </w:tc>
        <w:tc>
          <w:tcPr>
            <w:tcW w:w="1779" w:type="dxa"/>
          </w:tcPr>
          <w:p w14:paraId="08278906" w14:textId="77777777" w:rsidR="00780206" w:rsidRDefault="00780206" w:rsidP="00F420A3"/>
        </w:tc>
        <w:tc>
          <w:tcPr>
            <w:tcW w:w="1764" w:type="dxa"/>
          </w:tcPr>
          <w:p w14:paraId="6FC06865" w14:textId="77777777" w:rsidR="00780206" w:rsidRDefault="00780206" w:rsidP="00F420A3"/>
        </w:tc>
        <w:tc>
          <w:tcPr>
            <w:tcW w:w="1701" w:type="dxa"/>
          </w:tcPr>
          <w:p w14:paraId="4371D3E4" w14:textId="77777777" w:rsidR="00780206" w:rsidRDefault="00780206" w:rsidP="00F420A3"/>
          <w:p w14:paraId="00DAAC92" w14:textId="77777777" w:rsidR="00780206" w:rsidRDefault="00780206" w:rsidP="00F420A3"/>
          <w:p w14:paraId="601B0F3D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3402" w:type="dxa"/>
          </w:tcPr>
          <w:p w14:paraId="09248BD4" w14:textId="77777777" w:rsidR="00780206" w:rsidRDefault="00780206" w:rsidP="00F420A3">
            <w:r>
              <w:rPr>
                <w:sz w:val="40"/>
                <w:szCs w:val="40"/>
              </w:rPr>
              <w:t>Multiply by 100 =</w:t>
            </w:r>
          </w:p>
        </w:tc>
      </w:tr>
      <w:tr w:rsidR="00780206" w14:paraId="071910EE" w14:textId="77777777" w:rsidTr="00F420A3">
        <w:tc>
          <w:tcPr>
            <w:tcW w:w="1986" w:type="dxa"/>
          </w:tcPr>
          <w:p w14:paraId="720E26F1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3F8E277" w14:textId="77777777" w:rsidR="00780206" w:rsidRDefault="00780206" w:rsidP="00F420A3"/>
        </w:tc>
        <w:tc>
          <w:tcPr>
            <w:tcW w:w="1843" w:type="dxa"/>
          </w:tcPr>
          <w:p w14:paraId="1E14ACE6" w14:textId="77777777" w:rsidR="00780206" w:rsidRDefault="00780206" w:rsidP="00F420A3"/>
        </w:tc>
        <w:tc>
          <w:tcPr>
            <w:tcW w:w="1779" w:type="dxa"/>
          </w:tcPr>
          <w:p w14:paraId="1A39B9D7" w14:textId="77777777" w:rsidR="00780206" w:rsidRDefault="00780206" w:rsidP="00F420A3"/>
        </w:tc>
        <w:tc>
          <w:tcPr>
            <w:tcW w:w="1764" w:type="dxa"/>
          </w:tcPr>
          <w:p w14:paraId="339B2F1E" w14:textId="77777777" w:rsidR="00780206" w:rsidRDefault="00780206" w:rsidP="00F420A3"/>
        </w:tc>
        <w:tc>
          <w:tcPr>
            <w:tcW w:w="1701" w:type="dxa"/>
          </w:tcPr>
          <w:p w14:paraId="636B6CB6" w14:textId="77777777" w:rsidR="00780206" w:rsidRDefault="00780206" w:rsidP="00F420A3"/>
          <w:p w14:paraId="2B3661A7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  <w:r>
              <w:t>.</w:t>
            </w:r>
          </w:p>
        </w:tc>
        <w:tc>
          <w:tcPr>
            <w:tcW w:w="3402" w:type="dxa"/>
          </w:tcPr>
          <w:p w14:paraId="604D0DD8" w14:textId="77777777" w:rsidR="00780206" w:rsidRDefault="00780206" w:rsidP="00F420A3">
            <w:r>
              <w:rPr>
                <w:sz w:val="40"/>
                <w:szCs w:val="40"/>
              </w:rPr>
              <w:t>Distance in Metres</w:t>
            </w:r>
          </w:p>
        </w:tc>
      </w:tr>
      <w:tr w:rsidR="00780206" w14:paraId="123B4DFF" w14:textId="77777777" w:rsidTr="00F420A3">
        <w:tc>
          <w:tcPr>
            <w:tcW w:w="1986" w:type="dxa"/>
          </w:tcPr>
          <w:p w14:paraId="67AB3ECB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F94E4C3" w14:textId="77777777" w:rsidR="00780206" w:rsidRDefault="00780206" w:rsidP="00F420A3"/>
        </w:tc>
        <w:tc>
          <w:tcPr>
            <w:tcW w:w="1843" w:type="dxa"/>
          </w:tcPr>
          <w:p w14:paraId="7E18DFB5" w14:textId="77777777" w:rsidR="00780206" w:rsidRDefault="00780206" w:rsidP="00F420A3"/>
        </w:tc>
        <w:tc>
          <w:tcPr>
            <w:tcW w:w="1779" w:type="dxa"/>
          </w:tcPr>
          <w:p w14:paraId="1B4B1EEA" w14:textId="77777777" w:rsidR="00780206" w:rsidRDefault="00780206" w:rsidP="00F420A3"/>
        </w:tc>
        <w:tc>
          <w:tcPr>
            <w:tcW w:w="1764" w:type="dxa"/>
          </w:tcPr>
          <w:p w14:paraId="2BEDA9BC" w14:textId="77777777" w:rsidR="00780206" w:rsidRDefault="00780206" w:rsidP="00F420A3"/>
        </w:tc>
        <w:tc>
          <w:tcPr>
            <w:tcW w:w="1701" w:type="dxa"/>
          </w:tcPr>
          <w:p w14:paraId="57956A03" w14:textId="77777777" w:rsidR="00780206" w:rsidRDefault="00780206" w:rsidP="00F420A3"/>
        </w:tc>
        <w:tc>
          <w:tcPr>
            <w:tcW w:w="3402" w:type="dxa"/>
          </w:tcPr>
          <w:p w14:paraId="1A10D154" w14:textId="77777777" w:rsidR="00780206" w:rsidRDefault="00780206" w:rsidP="00F420A3"/>
        </w:tc>
      </w:tr>
      <w:tr w:rsidR="00780206" w:rsidRPr="00F217CD" w14:paraId="61AD87DC" w14:textId="77777777" w:rsidTr="00F420A3">
        <w:tc>
          <w:tcPr>
            <w:tcW w:w="1986" w:type="dxa"/>
          </w:tcPr>
          <w:p w14:paraId="082BF83F" w14:textId="77777777" w:rsidR="00780206" w:rsidRPr="00F217CD" w:rsidRDefault="00780206" w:rsidP="00F420A3">
            <w:r w:rsidRPr="00F217CD">
              <w:t xml:space="preserve">Back Sight </w:t>
            </w:r>
          </w:p>
        </w:tc>
        <w:tc>
          <w:tcPr>
            <w:tcW w:w="2126" w:type="dxa"/>
          </w:tcPr>
          <w:p w14:paraId="19DF3CBD" w14:textId="77777777" w:rsidR="00780206" w:rsidRPr="00F217CD" w:rsidRDefault="00780206" w:rsidP="00F420A3">
            <w:r w:rsidRPr="00F217CD">
              <w:t>Intermediate Sight</w:t>
            </w:r>
          </w:p>
        </w:tc>
        <w:tc>
          <w:tcPr>
            <w:tcW w:w="1843" w:type="dxa"/>
          </w:tcPr>
          <w:p w14:paraId="2429ECD0" w14:textId="77777777" w:rsidR="00780206" w:rsidRPr="00F217CD" w:rsidRDefault="00780206" w:rsidP="00F420A3">
            <w:r w:rsidRPr="00F217CD">
              <w:t xml:space="preserve">Foresight </w:t>
            </w:r>
          </w:p>
        </w:tc>
        <w:tc>
          <w:tcPr>
            <w:tcW w:w="1779" w:type="dxa"/>
          </w:tcPr>
          <w:p w14:paraId="776EAC58" w14:textId="77777777" w:rsidR="00780206" w:rsidRPr="00F217CD" w:rsidRDefault="00780206" w:rsidP="00F420A3">
            <w:r w:rsidRPr="00F217CD">
              <w:t xml:space="preserve">Reduced Level </w:t>
            </w:r>
          </w:p>
        </w:tc>
        <w:tc>
          <w:tcPr>
            <w:tcW w:w="1764" w:type="dxa"/>
          </w:tcPr>
          <w:p w14:paraId="6BD6A26E" w14:textId="77777777" w:rsidR="00780206" w:rsidRPr="00F217CD" w:rsidRDefault="00780206" w:rsidP="00F420A3">
            <w:r w:rsidRPr="00F217CD">
              <w:t>Stadia</w:t>
            </w:r>
          </w:p>
        </w:tc>
        <w:tc>
          <w:tcPr>
            <w:tcW w:w="1701" w:type="dxa"/>
          </w:tcPr>
          <w:p w14:paraId="2422368C" w14:textId="77777777" w:rsidR="00780206" w:rsidRPr="00F217CD" w:rsidRDefault="00780206" w:rsidP="00F420A3">
            <w:r w:rsidRPr="00F217CD">
              <w:t>Distance</w:t>
            </w:r>
          </w:p>
        </w:tc>
        <w:tc>
          <w:tcPr>
            <w:tcW w:w="3402" w:type="dxa"/>
          </w:tcPr>
          <w:p w14:paraId="4F935194" w14:textId="77777777" w:rsidR="00780206" w:rsidRPr="00F217CD" w:rsidRDefault="00780206" w:rsidP="00F420A3">
            <w:r w:rsidRPr="00F217CD">
              <w:t>Remarks</w:t>
            </w:r>
          </w:p>
        </w:tc>
      </w:tr>
    </w:tbl>
    <w:p w14:paraId="5941EEBE" w14:textId="77777777" w:rsidR="00780206" w:rsidRDefault="00780206" w:rsidP="00780206"/>
    <w:p w14:paraId="4CDD4314" w14:textId="13F0E4BC" w:rsidR="00780206" w:rsidRDefault="00780206" w:rsidP="00780206">
      <w:pPr>
        <w:keepNext/>
        <w:keepLines/>
        <w:spacing w:after="110"/>
        <w:outlineLvl w:val="0"/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</w:pP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lastRenderedPageBreak/>
        <w:t xml:space="preserve">Complete this chart with every reading occupying a new line on the chart – </w:t>
      </w:r>
      <w:r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>16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vertAlign w:val="superscript"/>
          <w:lang w:eastAsia="en-NZ"/>
        </w:rPr>
        <w:t>th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 xml:space="preserve"> May 2021</w:t>
      </w:r>
    </w:p>
    <w:p w14:paraId="66325DE9" w14:textId="77777777" w:rsidR="00780206" w:rsidRPr="00BB3E12" w:rsidRDefault="00780206" w:rsidP="00780206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388BCC88" w14:textId="0DD2C1FA" w:rsidR="00780206" w:rsidRPr="00780206" w:rsidRDefault="00780206" w:rsidP="00780206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779"/>
        <w:gridCol w:w="1764"/>
        <w:gridCol w:w="1701"/>
        <w:gridCol w:w="3402"/>
      </w:tblGrid>
      <w:tr w:rsidR="00780206" w14:paraId="1D1BDFD5" w14:textId="77777777" w:rsidTr="00F420A3">
        <w:tc>
          <w:tcPr>
            <w:tcW w:w="1986" w:type="dxa"/>
          </w:tcPr>
          <w:p w14:paraId="5F632C82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Back Sight to Datum</w:t>
            </w:r>
          </w:p>
        </w:tc>
        <w:tc>
          <w:tcPr>
            <w:tcW w:w="2126" w:type="dxa"/>
          </w:tcPr>
          <w:p w14:paraId="7AAF53AF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Intermediate Sight NA</w:t>
            </w:r>
          </w:p>
        </w:tc>
        <w:tc>
          <w:tcPr>
            <w:tcW w:w="1843" w:type="dxa"/>
          </w:tcPr>
          <w:p w14:paraId="332A6653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Foresight</w:t>
            </w:r>
            <w:r w:rsidRPr="008A3C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79" w:type="dxa"/>
          </w:tcPr>
          <w:p w14:paraId="7CA43A77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Reduced Level </w:t>
            </w:r>
          </w:p>
        </w:tc>
        <w:tc>
          <w:tcPr>
            <w:tcW w:w="1764" w:type="dxa"/>
          </w:tcPr>
          <w:p w14:paraId="4363EFE6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Stadia Readings</w:t>
            </w:r>
          </w:p>
        </w:tc>
        <w:tc>
          <w:tcPr>
            <w:tcW w:w="1701" w:type="dxa"/>
          </w:tcPr>
          <w:p w14:paraId="6BF73061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Distance</w:t>
            </w:r>
          </w:p>
        </w:tc>
        <w:tc>
          <w:tcPr>
            <w:tcW w:w="3402" w:type="dxa"/>
          </w:tcPr>
          <w:p w14:paraId="0507F3AD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Remarks</w:t>
            </w:r>
          </w:p>
        </w:tc>
      </w:tr>
      <w:tr w:rsidR="00780206" w14:paraId="64B067E6" w14:textId="77777777" w:rsidTr="00F420A3">
        <w:tc>
          <w:tcPr>
            <w:tcW w:w="1986" w:type="dxa"/>
          </w:tcPr>
          <w:p w14:paraId="5166B9C2" w14:textId="77777777" w:rsidR="00780206" w:rsidRDefault="00780206" w:rsidP="00F420A3">
            <w:pPr>
              <w:rPr>
                <w:sz w:val="40"/>
                <w:szCs w:val="40"/>
              </w:rPr>
            </w:pPr>
          </w:p>
          <w:p w14:paraId="6CF116F9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 w:rsidRPr="00780206">
              <w:rPr>
                <w:sz w:val="40"/>
                <w:szCs w:val="40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780B43F1" w14:textId="77777777" w:rsidR="00780206" w:rsidRDefault="00780206" w:rsidP="00F420A3"/>
        </w:tc>
        <w:tc>
          <w:tcPr>
            <w:tcW w:w="1843" w:type="dxa"/>
          </w:tcPr>
          <w:p w14:paraId="633A6D8F" w14:textId="77777777" w:rsidR="00780206" w:rsidRDefault="00780206" w:rsidP="00F420A3"/>
        </w:tc>
        <w:tc>
          <w:tcPr>
            <w:tcW w:w="1779" w:type="dxa"/>
          </w:tcPr>
          <w:p w14:paraId="5389EE46" w14:textId="77777777" w:rsidR="00780206" w:rsidRDefault="00780206" w:rsidP="00F420A3"/>
        </w:tc>
        <w:tc>
          <w:tcPr>
            <w:tcW w:w="1764" w:type="dxa"/>
          </w:tcPr>
          <w:p w14:paraId="6D86DFC6" w14:textId="77777777" w:rsidR="00780206" w:rsidRDefault="00780206" w:rsidP="00F420A3"/>
        </w:tc>
        <w:tc>
          <w:tcPr>
            <w:tcW w:w="1701" w:type="dxa"/>
          </w:tcPr>
          <w:p w14:paraId="6A43A1CB" w14:textId="77777777" w:rsidR="00780206" w:rsidRDefault="00780206" w:rsidP="00F420A3"/>
        </w:tc>
        <w:tc>
          <w:tcPr>
            <w:tcW w:w="3402" w:type="dxa"/>
          </w:tcPr>
          <w:p w14:paraId="3FA2D41E" w14:textId="77777777" w:rsidR="00780206" w:rsidRDefault="00780206" w:rsidP="00F420A3"/>
        </w:tc>
      </w:tr>
      <w:tr w:rsidR="00780206" w14:paraId="0D18D7CD" w14:textId="77777777" w:rsidTr="00F420A3">
        <w:tc>
          <w:tcPr>
            <w:tcW w:w="1986" w:type="dxa"/>
          </w:tcPr>
          <w:p w14:paraId="5E8EDD10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9C387FB" w14:textId="77777777" w:rsidR="00780206" w:rsidRDefault="00780206" w:rsidP="00F420A3"/>
        </w:tc>
        <w:tc>
          <w:tcPr>
            <w:tcW w:w="1843" w:type="dxa"/>
          </w:tcPr>
          <w:p w14:paraId="4D446181" w14:textId="77777777" w:rsidR="00780206" w:rsidRDefault="00780206" w:rsidP="00F420A3"/>
          <w:p w14:paraId="535D69FA" w14:textId="77777777" w:rsidR="00780206" w:rsidRDefault="00780206" w:rsidP="00F420A3">
            <w:r w:rsidRPr="00780206">
              <w:rPr>
                <w:highlight w:val="yellow"/>
              </w:rPr>
              <w:t>………………………….</w:t>
            </w:r>
          </w:p>
        </w:tc>
        <w:tc>
          <w:tcPr>
            <w:tcW w:w="1779" w:type="dxa"/>
          </w:tcPr>
          <w:p w14:paraId="41B78D0A" w14:textId="77777777" w:rsidR="00780206" w:rsidRDefault="00780206" w:rsidP="00F420A3"/>
        </w:tc>
        <w:tc>
          <w:tcPr>
            <w:tcW w:w="1764" w:type="dxa"/>
          </w:tcPr>
          <w:p w14:paraId="39AA7DB8" w14:textId="77777777" w:rsidR="00780206" w:rsidRDefault="00780206" w:rsidP="00F420A3"/>
        </w:tc>
        <w:tc>
          <w:tcPr>
            <w:tcW w:w="1701" w:type="dxa"/>
          </w:tcPr>
          <w:p w14:paraId="5CA5C173" w14:textId="77777777" w:rsidR="00780206" w:rsidRDefault="00780206" w:rsidP="00F420A3"/>
        </w:tc>
        <w:tc>
          <w:tcPr>
            <w:tcW w:w="3402" w:type="dxa"/>
          </w:tcPr>
          <w:p w14:paraId="5DFB4F2A" w14:textId="77777777" w:rsidR="00780206" w:rsidRDefault="00780206" w:rsidP="00F420A3"/>
        </w:tc>
      </w:tr>
      <w:tr w:rsidR="00780206" w14:paraId="30F27F0F" w14:textId="77777777" w:rsidTr="00F420A3">
        <w:tc>
          <w:tcPr>
            <w:tcW w:w="1986" w:type="dxa"/>
          </w:tcPr>
          <w:p w14:paraId="0D1B8946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746E05F0" w14:textId="77777777" w:rsidR="00780206" w:rsidRDefault="00780206" w:rsidP="00F420A3"/>
        </w:tc>
        <w:tc>
          <w:tcPr>
            <w:tcW w:w="1843" w:type="dxa"/>
          </w:tcPr>
          <w:p w14:paraId="3BE6BB47" w14:textId="77777777" w:rsidR="00780206" w:rsidRDefault="00780206" w:rsidP="00F420A3"/>
        </w:tc>
        <w:tc>
          <w:tcPr>
            <w:tcW w:w="1779" w:type="dxa"/>
          </w:tcPr>
          <w:p w14:paraId="1DAB6CA2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54735486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64" w:type="dxa"/>
          </w:tcPr>
          <w:p w14:paraId="677E7211" w14:textId="77777777" w:rsidR="00780206" w:rsidRDefault="00780206" w:rsidP="00F420A3"/>
        </w:tc>
        <w:tc>
          <w:tcPr>
            <w:tcW w:w="1701" w:type="dxa"/>
          </w:tcPr>
          <w:p w14:paraId="78EAEAC3" w14:textId="77777777" w:rsidR="00780206" w:rsidRDefault="00780206" w:rsidP="00F420A3"/>
        </w:tc>
        <w:tc>
          <w:tcPr>
            <w:tcW w:w="3402" w:type="dxa"/>
          </w:tcPr>
          <w:p w14:paraId="673D2CF4" w14:textId="77777777" w:rsidR="00780206" w:rsidRDefault="00780206" w:rsidP="00F420A3"/>
        </w:tc>
      </w:tr>
      <w:tr w:rsidR="00780206" w14:paraId="197A62AC" w14:textId="77777777" w:rsidTr="00F420A3">
        <w:tc>
          <w:tcPr>
            <w:tcW w:w="1986" w:type="dxa"/>
          </w:tcPr>
          <w:p w14:paraId="620123EF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0CC7E95" w14:textId="77777777" w:rsidR="00780206" w:rsidRDefault="00780206" w:rsidP="00F420A3"/>
        </w:tc>
        <w:tc>
          <w:tcPr>
            <w:tcW w:w="1843" w:type="dxa"/>
          </w:tcPr>
          <w:p w14:paraId="20211683" w14:textId="77777777" w:rsidR="00780206" w:rsidRDefault="00780206" w:rsidP="00F420A3"/>
        </w:tc>
        <w:tc>
          <w:tcPr>
            <w:tcW w:w="1779" w:type="dxa"/>
          </w:tcPr>
          <w:p w14:paraId="30696726" w14:textId="77777777" w:rsidR="00780206" w:rsidRDefault="00780206" w:rsidP="00F420A3"/>
        </w:tc>
        <w:tc>
          <w:tcPr>
            <w:tcW w:w="1764" w:type="dxa"/>
          </w:tcPr>
          <w:p w14:paraId="56A6E230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5B402CEB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01" w:type="dxa"/>
          </w:tcPr>
          <w:p w14:paraId="48081946" w14:textId="77777777" w:rsidR="00780206" w:rsidRDefault="00780206" w:rsidP="00F420A3"/>
        </w:tc>
        <w:tc>
          <w:tcPr>
            <w:tcW w:w="3402" w:type="dxa"/>
          </w:tcPr>
          <w:p w14:paraId="79BE6D77" w14:textId="77777777" w:rsidR="00780206" w:rsidRDefault="00780206" w:rsidP="00F420A3">
            <w:r>
              <w:rPr>
                <w:sz w:val="40"/>
                <w:szCs w:val="40"/>
              </w:rPr>
              <w:t>Stadia up</w:t>
            </w:r>
          </w:p>
        </w:tc>
      </w:tr>
      <w:tr w:rsidR="00780206" w14:paraId="4C6A8DD5" w14:textId="77777777" w:rsidTr="00F420A3">
        <w:tc>
          <w:tcPr>
            <w:tcW w:w="1986" w:type="dxa"/>
          </w:tcPr>
          <w:p w14:paraId="07281E74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92503EF" w14:textId="77777777" w:rsidR="00780206" w:rsidRDefault="00780206" w:rsidP="00F420A3"/>
        </w:tc>
        <w:tc>
          <w:tcPr>
            <w:tcW w:w="1843" w:type="dxa"/>
          </w:tcPr>
          <w:p w14:paraId="0C14BFB8" w14:textId="77777777" w:rsidR="00780206" w:rsidRDefault="00780206" w:rsidP="00F420A3"/>
        </w:tc>
        <w:tc>
          <w:tcPr>
            <w:tcW w:w="1779" w:type="dxa"/>
          </w:tcPr>
          <w:p w14:paraId="130BABCC" w14:textId="77777777" w:rsidR="00780206" w:rsidRDefault="00780206" w:rsidP="00F420A3"/>
        </w:tc>
        <w:tc>
          <w:tcPr>
            <w:tcW w:w="1764" w:type="dxa"/>
          </w:tcPr>
          <w:p w14:paraId="41CA5C32" w14:textId="77777777" w:rsidR="00780206" w:rsidRDefault="00780206" w:rsidP="00F420A3"/>
          <w:p w14:paraId="0B3FAEA7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1701" w:type="dxa"/>
          </w:tcPr>
          <w:p w14:paraId="251BF0E5" w14:textId="77777777" w:rsidR="00780206" w:rsidRDefault="00780206" w:rsidP="00F420A3"/>
        </w:tc>
        <w:tc>
          <w:tcPr>
            <w:tcW w:w="3402" w:type="dxa"/>
          </w:tcPr>
          <w:p w14:paraId="3BF54BD2" w14:textId="77777777" w:rsidR="00780206" w:rsidRDefault="00780206" w:rsidP="00F420A3">
            <w:r>
              <w:rPr>
                <w:sz w:val="40"/>
                <w:szCs w:val="40"/>
              </w:rPr>
              <w:t xml:space="preserve">Stadia </w:t>
            </w:r>
            <w:proofErr w:type="spellStart"/>
            <w:r>
              <w:rPr>
                <w:sz w:val="40"/>
                <w:szCs w:val="40"/>
              </w:rPr>
              <w:t>dn</w:t>
            </w:r>
            <w:proofErr w:type="spellEnd"/>
          </w:p>
        </w:tc>
      </w:tr>
      <w:tr w:rsidR="00780206" w14:paraId="76FD0EC2" w14:textId="77777777" w:rsidTr="00F420A3">
        <w:tc>
          <w:tcPr>
            <w:tcW w:w="1986" w:type="dxa"/>
          </w:tcPr>
          <w:p w14:paraId="2ECFF65A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7B2AA997" w14:textId="77777777" w:rsidR="00780206" w:rsidRDefault="00780206" w:rsidP="00F420A3"/>
        </w:tc>
        <w:tc>
          <w:tcPr>
            <w:tcW w:w="1843" w:type="dxa"/>
          </w:tcPr>
          <w:p w14:paraId="2EB91053" w14:textId="77777777" w:rsidR="00780206" w:rsidRDefault="00780206" w:rsidP="00F420A3"/>
        </w:tc>
        <w:tc>
          <w:tcPr>
            <w:tcW w:w="1779" w:type="dxa"/>
          </w:tcPr>
          <w:p w14:paraId="0CB40D68" w14:textId="77777777" w:rsidR="00780206" w:rsidRDefault="00780206" w:rsidP="00F420A3"/>
        </w:tc>
        <w:tc>
          <w:tcPr>
            <w:tcW w:w="1764" w:type="dxa"/>
          </w:tcPr>
          <w:p w14:paraId="72730CAB" w14:textId="77777777" w:rsidR="00780206" w:rsidRDefault="00780206" w:rsidP="00F420A3"/>
        </w:tc>
        <w:tc>
          <w:tcPr>
            <w:tcW w:w="1701" w:type="dxa"/>
          </w:tcPr>
          <w:p w14:paraId="42B9FDAC" w14:textId="77777777" w:rsidR="00780206" w:rsidRDefault="00780206" w:rsidP="00F420A3"/>
          <w:p w14:paraId="74458B92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</w:p>
        </w:tc>
        <w:tc>
          <w:tcPr>
            <w:tcW w:w="3402" w:type="dxa"/>
          </w:tcPr>
          <w:p w14:paraId="2B0842F2" w14:textId="77777777" w:rsidR="00780206" w:rsidRDefault="00780206" w:rsidP="00F420A3">
            <w:r>
              <w:rPr>
                <w:sz w:val="40"/>
                <w:szCs w:val="40"/>
              </w:rPr>
              <w:t>Difference in mm</w:t>
            </w:r>
          </w:p>
        </w:tc>
      </w:tr>
      <w:tr w:rsidR="00780206" w14:paraId="00EAFBCE" w14:textId="77777777" w:rsidTr="00F420A3">
        <w:tc>
          <w:tcPr>
            <w:tcW w:w="1986" w:type="dxa"/>
          </w:tcPr>
          <w:p w14:paraId="652C284D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A130DAD" w14:textId="77777777" w:rsidR="00780206" w:rsidRDefault="00780206" w:rsidP="00F420A3"/>
        </w:tc>
        <w:tc>
          <w:tcPr>
            <w:tcW w:w="1843" w:type="dxa"/>
          </w:tcPr>
          <w:p w14:paraId="7800A1C7" w14:textId="77777777" w:rsidR="00780206" w:rsidRDefault="00780206" w:rsidP="00F420A3"/>
        </w:tc>
        <w:tc>
          <w:tcPr>
            <w:tcW w:w="1779" w:type="dxa"/>
          </w:tcPr>
          <w:p w14:paraId="4B4B39C4" w14:textId="77777777" w:rsidR="00780206" w:rsidRDefault="00780206" w:rsidP="00F420A3"/>
        </w:tc>
        <w:tc>
          <w:tcPr>
            <w:tcW w:w="1764" w:type="dxa"/>
          </w:tcPr>
          <w:p w14:paraId="1FF3F264" w14:textId="77777777" w:rsidR="00780206" w:rsidRDefault="00780206" w:rsidP="00F420A3"/>
        </w:tc>
        <w:tc>
          <w:tcPr>
            <w:tcW w:w="1701" w:type="dxa"/>
          </w:tcPr>
          <w:p w14:paraId="6CA6A62A" w14:textId="77777777" w:rsidR="00780206" w:rsidRDefault="00780206" w:rsidP="00F420A3"/>
          <w:p w14:paraId="5041902B" w14:textId="77777777" w:rsidR="00780206" w:rsidRDefault="00780206" w:rsidP="00F420A3"/>
          <w:p w14:paraId="7E44A5A6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3402" w:type="dxa"/>
          </w:tcPr>
          <w:p w14:paraId="2A93BDF4" w14:textId="77777777" w:rsidR="00780206" w:rsidRDefault="00780206" w:rsidP="00F420A3">
            <w:r>
              <w:rPr>
                <w:sz w:val="40"/>
                <w:szCs w:val="40"/>
              </w:rPr>
              <w:t>Multiply by 100 =</w:t>
            </w:r>
          </w:p>
        </w:tc>
      </w:tr>
      <w:tr w:rsidR="00780206" w14:paraId="1E7D940C" w14:textId="77777777" w:rsidTr="00F420A3">
        <w:tc>
          <w:tcPr>
            <w:tcW w:w="1986" w:type="dxa"/>
          </w:tcPr>
          <w:p w14:paraId="51CAD039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CA2F1FF" w14:textId="77777777" w:rsidR="00780206" w:rsidRDefault="00780206" w:rsidP="00F420A3"/>
        </w:tc>
        <w:tc>
          <w:tcPr>
            <w:tcW w:w="1843" w:type="dxa"/>
          </w:tcPr>
          <w:p w14:paraId="422AC064" w14:textId="77777777" w:rsidR="00780206" w:rsidRDefault="00780206" w:rsidP="00F420A3"/>
        </w:tc>
        <w:tc>
          <w:tcPr>
            <w:tcW w:w="1779" w:type="dxa"/>
          </w:tcPr>
          <w:p w14:paraId="7D23A6CC" w14:textId="77777777" w:rsidR="00780206" w:rsidRDefault="00780206" w:rsidP="00F420A3"/>
        </w:tc>
        <w:tc>
          <w:tcPr>
            <w:tcW w:w="1764" w:type="dxa"/>
          </w:tcPr>
          <w:p w14:paraId="5BC2E495" w14:textId="77777777" w:rsidR="00780206" w:rsidRDefault="00780206" w:rsidP="00F420A3"/>
        </w:tc>
        <w:tc>
          <w:tcPr>
            <w:tcW w:w="1701" w:type="dxa"/>
          </w:tcPr>
          <w:p w14:paraId="5EC8075C" w14:textId="77777777" w:rsidR="00780206" w:rsidRDefault="00780206" w:rsidP="00F420A3"/>
          <w:p w14:paraId="3ACF4F74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  <w:r>
              <w:t>.</w:t>
            </w:r>
          </w:p>
        </w:tc>
        <w:tc>
          <w:tcPr>
            <w:tcW w:w="3402" w:type="dxa"/>
          </w:tcPr>
          <w:p w14:paraId="3E27F8B9" w14:textId="77777777" w:rsidR="00780206" w:rsidRDefault="00780206" w:rsidP="00F420A3">
            <w:r>
              <w:rPr>
                <w:sz w:val="40"/>
                <w:szCs w:val="40"/>
              </w:rPr>
              <w:t>Distance in Metres</w:t>
            </w:r>
          </w:p>
        </w:tc>
      </w:tr>
      <w:tr w:rsidR="00780206" w14:paraId="5729E309" w14:textId="77777777" w:rsidTr="00F420A3">
        <w:tc>
          <w:tcPr>
            <w:tcW w:w="1986" w:type="dxa"/>
          </w:tcPr>
          <w:p w14:paraId="52A544BC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94AB8DD" w14:textId="77777777" w:rsidR="00780206" w:rsidRDefault="00780206" w:rsidP="00F420A3"/>
        </w:tc>
        <w:tc>
          <w:tcPr>
            <w:tcW w:w="1843" w:type="dxa"/>
          </w:tcPr>
          <w:p w14:paraId="32A2C496" w14:textId="77777777" w:rsidR="00780206" w:rsidRDefault="00780206" w:rsidP="00F420A3"/>
        </w:tc>
        <w:tc>
          <w:tcPr>
            <w:tcW w:w="1779" w:type="dxa"/>
          </w:tcPr>
          <w:p w14:paraId="295C8137" w14:textId="77777777" w:rsidR="00780206" w:rsidRDefault="00780206" w:rsidP="00F420A3"/>
        </w:tc>
        <w:tc>
          <w:tcPr>
            <w:tcW w:w="1764" w:type="dxa"/>
          </w:tcPr>
          <w:p w14:paraId="5CD5E2D6" w14:textId="77777777" w:rsidR="00780206" w:rsidRDefault="00780206" w:rsidP="00F420A3"/>
        </w:tc>
        <w:tc>
          <w:tcPr>
            <w:tcW w:w="1701" w:type="dxa"/>
          </w:tcPr>
          <w:p w14:paraId="146C0D01" w14:textId="77777777" w:rsidR="00780206" w:rsidRDefault="00780206" w:rsidP="00F420A3"/>
        </w:tc>
        <w:tc>
          <w:tcPr>
            <w:tcW w:w="3402" w:type="dxa"/>
          </w:tcPr>
          <w:p w14:paraId="103B8A00" w14:textId="77777777" w:rsidR="00780206" w:rsidRDefault="00780206" w:rsidP="00F420A3"/>
        </w:tc>
      </w:tr>
      <w:tr w:rsidR="00780206" w:rsidRPr="00F217CD" w14:paraId="535DF55F" w14:textId="77777777" w:rsidTr="00F420A3">
        <w:tc>
          <w:tcPr>
            <w:tcW w:w="1986" w:type="dxa"/>
          </w:tcPr>
          <w:p w14:paraId="7CF7C395" w14:textId="77777777" w:rsidR="00780206" w:rsidRPr="00F217CD" w:rsidRDefault="00780206" w:rsidP="00F420A3">
            <w:r w:rsidRPr="00F217CD">
              <w:t xml:space="preserve">Back Sight </w:t>
            </w:r>
          </w:p>
        </w:tc>
        <w:tc>
          <w:tcPr>
            <w:tcW w:w="2126" w:type="dxa"/>
          </w:tcPr>
          <w:p w14:paraId="481719DF" w14:textId="77777777" w:rsidR="00780206" w:rsidRPr="00F217CD" w:rsidRDefault="00780206" w:rsidP="00F420A3">
            <w:r w:rsidRPr="00F217CD">
              <w:t>Intermediate Sight</w:t>
            </w:r>
          </w:p>
        </w:tc>
        <w:tc>
          <w:tcPr>
            <w:tcW w:w="1843" w:type="dxa"/>
          </w:tcPr>
          <w:p w14:paraId="39486BD6" w14:textId="77777777" w:rsidR="00780206" w:rsidRPr="00F217CD" w:rsidRDefault="00780206" w:rsidP="00F420A3">
            <w:r w:rsidRPr="00F217CD">
              <w:t xml:space="preserve">Foresight </w:t>
            </w:r>
          </w:p>
        </w:tc>
        <w:tc>
          <w:tcPr>
            <w:tcW w:w="1779" w:type="dxa"/>
          </w:tcPr>
          <w:p w14:paraId="2A5DB2D5" w14:textId="77777777" w:rsidR="00780206" w:rsidRPr="00F217CD" w:rsidRDefault="00780206" w:rsidP="00F420A3">
            <w:r w:rsidRPr="00F217CD">
              <w:t xml:space="preserve">Reduced Level </w:t>
            </w:r>
          </w:p>
        </w:tc>
        <w:tc>
          <w:tcPr>
            <w:tcW w:w="1764" w:type="dxa"/>
          </w:tcPr>
          <w:p w14:paraId="67A250CC" w14:textId="77777777" w:rsidR="00780206" w:rsidRPr="00F217CD" w:rsidRDefault="00780206" w:rsidP="00F420A3">
            <w:r w:rsidRPr="00F217CD">
              <w:t>Stadia</w:t>
            </w:r>
          </w:p>
        </w:tc>
        <w:tc>
          <w:tcPr>
            <w:tcW w:w="1701" w:type="dxa"/>
          </w:tcPr>
          <w:p w14:paraId="59027D85" w14:textId="77777777" w:rsidR="00780206" w:rsidRPr="00F217CD" w:rsidRDefault="00780206" w:rsidP="00F420A3">
            <w:r w:rsidRPr="00F217CD">
              <w:t>Distance</w:t>
            </w:r>
          </w:p>
        </w:tc>
        <w:tc>
          <w:tcPr>
            <w:tcW w:w="3402" w:type="dxa"/>
          </w:tcPr>
          <w:p w14:paraId="4F96483C" w14:textId="77777777" w:rsidR="00780206" w:rsidRPr="00F217CD" w:rsidRDefault="00780206" w:rsidP="00F420A3">
            <w:r w:rsidRPr="00F217CD">
              <w:t>Remarks</w:t>
            </w:r>
          </w:p>
        </w:tc>
      </w:tr>
    </w:tbl>
    <w:p w14:paraId="569B139A" w14:textId="77777777" w:rsidR="00780206" w:rsidRDefault="00780206" w:rsidP="00780206"/>
    <w:p w14:paraId="0DC5B470" w14:textId="164BEFD6" w:rsidR="00780206" w:rsidRDefault="00780206" w:rsidP="00E6420D"/>
    <w:p w14:paraId="03B95639" w14:textId="21155A68" w:rsidR="00780206" w:rsidRDefault="00780206" w:rsidP="00780206">
      <w:pPr>
        <w:keepNext/>
        <w:keepLines/>
        <w:spacing w:after="110"/>
        <w:outlineLvl w:val="0"/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</w:pP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lastRenderedPageBreak/>
        <w:t xml:space="preserve">Complete this chart with every reading occupying a new line on the chart – </w:t>
      </w:r>
      <w:r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>16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vertAlign w:val="superscript"/>
          <w:lang w:eastAsia="en-NZ"/>
        </w:rPr>
        <w:t>th</w:t>
      </w:r>
      <w:r w:rsidRPr="00F217CD">
        <w:rPr>
          <w:rFonts w:ascii="Calibri" w:eastAsia="Calibri" w:hAnsi="Calibri" w:cs="Calibri"/>
          <w:b/>
          <w:color w:val="000000"/>
          <w:sz w:val="36"/>
          <w:szCs w:val="36"/>
          <w:lang w:eastAsia="en-NZ"/>
        </w:rPr>
        <w:t xml:space="preserve"> May 2021</w:t>
      </w:r>
    </w:p>
    <w:p w14:paraId="075BD23A" w14:textId="77777777" w:rsidR="00780206" w:rsidRPr="00BB3E12" w:rsidRDefault="00780206" w:rsidP="00780206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25DF6CC0" w14:textId="41832CDA" w:rsidR="00780206" w:rsidRPr="00780206" w:rsidRDefault="00780206" w:rsidP="00780206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779"/>
        <w:gridCol w:w="1764"/>
        <w:gridCol w:w="1701"/>
        <w:gridCol w:w="3402"/>
      </w:tblGrid>
      <w:tr w:rsidR="00780206" w14:paraId="7164BF27" w14:textId="77777777" w:rsidTr="00F420A3">
        <w:tc>
          <w:tcPr>
            <w:tcW w:w="1986" w:type="dxa"/>
          </w:tcPr>
          <w:p w14:paraId="782D84DF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Back Sight to Datum</w:t>
            </w:r>
          </w:p>
        </w:tc>
        <w:tc>
          <w:tcPr>
            <w:tcW w:w="2126" w:type="dxa"/>
          </w:tcPr>
          <w:p w14:paraId="054F59C0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Intermediate Sight NA</w:t>
            </w:r>
          </w:p>
        </w:tc>
        <w:tc>
          <w:tcPr>
            <w:tcW w:w="1843" w:type="dxa"/>
          </w:tcPr>
          <w:p w14:paraId="5032BC3E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Foresight</w:t>
            </w:r>
            <w:r w:rsidRPr="008A3C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79" w:type="dxa"/>
          </w:tcPr>
          <w:p w14:paraId="456C77C8" w14:textId="77777777" w:rsidR="00780206" w:rsidRPr="008A3C5A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Reduced Level </w:t>
            </w:r>
          </w:p>
        </w:tc>
        <w:tc>
          <w:tcPr>
            <w:tcW w:w="1764" w:type="dxa"/>
          </w:tcPr>
          <w:p w14:paraId="6D3C04A7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Stadia Readings</w:t>
            </w:r>
          </w:p>
        </w:tc>
        <w:tc>
          <w:tcPr>
            <w:tcW w:w="1701" w:type="dxa"/>
          </w:tcPr>
          <w:p w14:paraId="328B6212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Distance</w:t>
            </w:r>
          </w:p>
        </w:tc>
        <w:tc>
          <w:tcPr>
            <w:tcW w:w="3402" w:type="dxa"/>
          </w:tcPr>
          <w:p w14:paraId="283E197E" w14:textId="77777777" w:rsidR="00780206" w:rsidRDefault="00780206" w:rsidP="00F420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Remarks</w:t>
            </w:r>
          </w:p>
        </w:tc>
      </w:tr>
      <w:tr w:rsidR="00780206" w14:paraId="71B6FB7C" w14:textId="77777777" w:rsidTr="00F420A3">
        <w:tc>
          <w:tcPr>
            <w:tcW w:w="1986" w:type="dxa"/>
          </w:tcPr>
          <w:p w14:paraId="410626D7" w14:textId="77777777" w:rsidR="00780206" w:rsidRDefault="00780206" w:rsidP="00F420A3">
            <w:pPr>
              <w:rPr>
                <w:sz w:val="40"/>
                <w:szCs w:val="40"/>
              </w:rPr>
            </w:pPr>
          </w:p>
          <w:p w14:paraId="240CE0B2" w14:textId="77777777" w:rsidR="00780206" w:rsidRPr="008A3C5A" w:rsidRDefault="00780206" w:rsidP="00F420A3">
            <w:pPr>
              <w:rPr>
                <w:sz w:val="40"/>
                <w:szCs w:val="40"/>
              </w:rPr>
            </w:pPr>
            <w:r w:rsidRPr="00780206">
              <w:rPr>
                <w:sz w:val="40"/>
                <w:szCs w:val="40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1D14D74C" w14:textId="77777777" w:rsidR="00780206" w:rsidRDefault="00780206" w:rsidP="00F420A3"/>
        </w:tc>
        <w:tc>
          <w:tcPr>
            <w:tcW w:w="1843" w:type="dxa"/>
          </w:tcPr>
          <w:p w14:paraId="43942ECA" w14:textId="77777777" w:rsidR="00780206" w:rsidRDefault="00780206" w:rsidP="00F420A3"/>
        </w:tc>
        <w:tc>
          <w:tcPr>
            <w:tcW w:w="1779" w:type="dxa"/>
          </w:tcPr>
          <w:p w14:paraId="26D3CD5B" w14:textId="77777777" w:rsidR="00780206" w:rsidRDefault="00780206" w:rsidP="00F420A3"/>
        </w:tc>
        <w:tc>
          <w:tcPr>
            <w:tcW w:w="1764" w:type="dxa"/>
          </w:tcPr>
          <w:p w14:paraId="2679EAF6" w14:textId="77777777" w:rsidR="00780206" w:rsidRDefault="00780206" w:rsidP="00F420A3"/>
        </w:tc>
        <w:tc>
          <w:tcPr>
            <w:tcW w:w="1701" w:type="dxa"/>
          </w:tcPr>
          <w:p w14:paraId="2E379D1C" w14:textId="77777777" w:rsidR="00780206" w:rsidRDefault="00780206" w:rsidP="00F420A3"/>
        </w:tc>
        <w:tc>
          <w:tcPr>
            <w:tcW w:w="3402" w:type="dxa"/>
          </w:tcPr>
          <w:p w14:paraId="2693086D" w14:textId="77777777" w:rsidR="00780206" w:rsidRDefault="00780206" w:rsidP="00F420A3"/>
        </w:tc>
      </w:tr>
      <w:tr w:rsidR="00780206" w14:paraId="6A546FD9" w14:textId="77777777" w:rsidTr="00F420A3">
        <w:tc>
          <w:tcPr>
            <w:tcW w:w="1986" w:type="dxa"/>
          </w:tcPr>
          <w:p w14:paraId="13DAC59A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ADB5AAB" w14:textId="77777777" w:rsidR="00780206" w:rsidRDefault="00780206" w:rsidP="00F420A3"/>
        </w:tc>
        <w:tc>
          <w:tcPr>
            <w:tcW w:w="1843" w:type="dxa"/>
          </w:tcPr>
          <w:p w14:paraId="5C323506" w14:textId="77777777" w:rsidR="00780206" w:rsidRDefault="00780206" w:rsidP="00F420A3"/>
          <w:p w14:paraId="0D291E65" w14:textId="77777777" w:rsidR="00780206" w:rsidRDefault="00780206" w:rsidP="00F420A3">
            <w:r w:rsidRPr="00780206">
              <w:rPr>
                <w:highlight w:val="yellow"/>
              </w:rPr>
              <w:t>………………………….</w:t>
            </w:r>
          </w:p>
        </w:tc>
        <w:tc>
          <w:tcPr>
            <w:tcW w:w="1779" w:type="dxa"/>
          </w:tcPr>
          <w:p w14:paraId="7D7FBBCA" w14:textId="77777777" w:rsidR="00780206" w:rsidRDefault="00780206" w:rsidP="00F420A3"/>
        </w:tc>
        <w:tc>
          <w:tcPr>
            <w:tcW w:w="1764" w:type="dxa"/>
          </w:tcPr>
          <w:p w14:paraId="28542FF1" w14:textId="77777777" w:rsidR="00780206" w:rsidRDefault="00780206" w:rsidP="00F420A3"/>
        </w:tc>
        <w:tc>
          <w:tcPr>
            <w:tcW w:w="1701" w:type="dxa"/>
          </w:tcPr>
          <w:p w14:paraId="40BFF842" w14:textId="77777777" w:rsidR="00780206" w:rsidRDefault="00780206" w:rsidP="00F420A3"/>
        </w:tc>
        <w:tc>
          <w:tcPr>
            <w:tcW w:w="3402" w:type="dxa"/>
          </w:tcPr>
          <w:p w14:paraId="1FA3CF4D" w14:textId="77777777" w:rsidR="00780206" w:rsidRDefault="00780206" w:rsidP="00F420A3"/>
        </w:tc>
      </w:tr>
      <w:tr w:rsidR="00780206" w14:paraId="63702119" w14:textId="77777777" w:rsidTr="00F420A3">
        <w:tc>
          <w:tcPr>
            <w:tcW w:w="1986" w:type="dxa"/>
          </w:tcPr>
          <w:p w14:paraId="4453BE7C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5BBF6F0A" w14:textId="77777777" w:rsidR="00780206" w:rsidRDefault="00780206" w:rsidP="00F420A3"/>
        </w:tc>
        <w:tc>
          <w:tcPr>
            <w:tcW w:w="1843" w:type="dxa"/>
          </w:tcPr>
          <w:p w14:paraId="5A13C439" w14:textId="77777777" w:rsidR="00780206" w:rsidRDefault="00780206" w:rsidP="00F420A3"/>
        </w:tc>
        <w:tc>
          <w:tcPr>
            <w:tcW w:w="1779" w:type="dxa"/>
          </w:tcPr>
          <w:p w14:paraId="435BA6A2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2E146C38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64" w:type="dxa"/>
          </w:tcPr>
          <w:p w14:paraId="6088723D" w14:textId="77777777" w:rsidR="00780206" w:rsidRDefault="00780206" w:rsidP="00F420A3"/>
        </w:tc>
        <w:tc>
          <w:tcPr>
            <w:tcW w:w="1701" w:type="dxa"/>
          </w:tcPr>
          <w:p w14:paraId="6D937C74" w14:textId="77777777" w:rsidR="00780206" w:rsidRDefault="00780206" w:rsidP="00F420A3"/>
        </w:tc>
        <w:tc>
          <w:tcPr>
            <w:tcW w:w="3402" w:type="dxa"/>
          </w:tcPr>
          <w:p w14:paraId="4E1A565E" w14:textId="77777777" w:rsidR="00780206" w:rsidRDefault="00780206" w:rsidP="00F420A3"/>
        </w:tc>
      </w:tr>
      <w:tr w:rsidR="00780206" w14:paraId="1611C704" w14:textId="77777777" w:rsidTr="00F420A3">
        <w:tc>
          <w:tcPr>
            <w:tcW w:w="1986" w:type="dxa"/>
          </w:tcPr>
          <w:p w14:paraId="5FB2AAD3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64504C53" w14:textId="77777777" w:rsidR="00780206" w:rsidRDefault="00780206" w:rsidP="00F420A3"/>
        </w:tc>
        <w:tc>
          <w:tcPr>
            <w:tcW w:w="1843" w:type="dxa"/>
          </w:tcPr>
          <w:p w14:paraId="778CE6AA" w14:textId="77777777" w:rsidR="00780206" w:rsidRDefault="00780206" w:rsidP="00F420A3"/>
        </w:tc>
        <w:tc>
          <w:tcPr>
            <w:tcW w:w="1779" w:type="dxa"/>
          </w:tcPr>
          <w:p w14:paraId="7379F1C7" w14:textId="77777777" w:rsidR="00780206" w:rsidRDefault="00780206" w:rsidP="00F420A3"/>
        </w:tc>
        <w:tc>
          <w:tcPr>
            <w:tcW w:w="1764" w:type="dxa"/>
          </w:tcPr>
          <w:p w14:paraId="283D6065" w14:textId="77777777" w:rsidR="00780206" w:rsidRPr="00780206" w:rsidRDefault="00780206" w:rsidP="00F420A3">
            <w:pPr>
              <w:rPr>
                <w:highlight w:val="yellow"/>
              </w:rPr>
            </w:pPr>
          </w:p>
          <w:p w14:paraId="55A7DB55" w14:textId="77777777" w:rsidR="00780206" w:rsidRPr="00780206" w:rsidRDefault="00780206" w:rsidP="00F420A3">
            <w:pPr>
              <w:rPr>
                <w:highlight w:val="yellow"/>
              </w:rPr>
            </w:pPr>
            <w:r w:rsidRPr="00780206">
              <w:rPr>
                <w:highlight w:val="yellow"/>
              </w:rPr>
              <w:t>…………………………</w:t>
            </w:r>
          </w:p>
        </w:tc>
        <w:tc>
          <w:tcPr>
            <w:tcW w:w="1701" w:type="dxa"/>
          </w:tcPr>
          <w:p w14:paraId="23962126" w14:textId="77777777" w:rsidR="00780206" w:rsidRDefault="00780206" w:rsidP="00F420A3"/>
        </w:tc>
        <w:tc>
          <w:tcPr>
            <w:tcW w:w="3402" w:type="dxa"/>
          </w:tcPr>
          <w:p w14:paraId="51827D67" w14:textId="77777777" w:rsidR="00780206" w:rsidRDefault="00780206" w:rsidP="00F420A3">
            <w:r>
              <w:rPr>
                <w:sz w:val="40"/>
                <w:szCs w:val="40"/>
              </w:rPr>
              <w:t>Stadia up</w:t>
            </w:r>
          </w:p>
        </w:tc>
      </w:tr>
      <w:tr w:rsidR="00780206" w14:paraId="4FC3CE97" w14:textId="77777777" w:rsidTr="00F420A3">
        <w:tc>
          <w:tcPr>
            <w:tcW w:w="1986" w:type="dxa"/>
          </w:tcPr>
          <w:p w14:paraId="430C9BD3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55C2D068" w14:textId="77777777" w:rsidR="00780206" w:rsidRDefault="00780206" w:rsidP="00F420A3"/>
        </w:tc>
        <w:tc>
          <w:tcPr>
            <w:tcW w:w="1843" w:type="dxa"/>
          </w:tcPr>
          <w:p w14:paraId="2DC20F0F" w14:textId="77777777" w:rsidR="00780206" w:rsidRDefault="00780206" w:rsidP="00F420A3"/>
        </w:tc>
        <w:tc>
          <w:tcPr>
            <w:tcW w:w="1779" w:type="dxa"/>
          </w:tcPr>
          <w:p w14:paraId="08C86DCC" w14:textId="77777777" w:rsidR="00780206" w:rsidRDefault="00780206" w:rsidP="00F420A3"/>
        </w:tc>
        <w:tc>
          <w:tcPr>
            <w:tcW w:w="1764" w:type="dxa"/>
          </w:tcPr>
          <w:p w14:paraId="0C28D932" w14:textId="77777777" w:rsidR="00780206" w:rsidRDefault="00780206" w:rsidP="00F420A3"/>
          <w:p w14:paraId="1620FB7A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1701" w:type="dxa"/>
          </w:tcPr>
          <w:p w14:paraId="0A5C4686" w14:textId="77777777" w:rsidR="00780206" w:rsidRDefault="00780206" w:rsidP="00F420A3"/>
        </w:tc>
        <w:tc>
          <w:tcPr>
            <w:tcW w:w="3402" w:type="dxa"/>
          </w:tcPr>
          <w:p w14:paraId="110A35EF" w14:textId="77777777" w:rsidR="00780206" w:rsidRDefault="00780206" w:rsidP="00F420A3">
            <w:r>
              <w:rPr>
                <w:sz w:val="40"/>
                <w:szCs w:val="40"/>
              </w:rPr>
              <w:t xml:space="preserve">Stadia </w:t>
            </w:r>
            <w:proofErr w:type="spellStart"/>
            <w:r>
              <w:rPr>
                <w:sz w:val="40"/>
                <w:szCs w:val="40"/>
              </w:rPr>
              <w:t>dn</w:t>
            </w:r>
            <w:proofErr w:type="spellEnd"/>
          </w:p>
        </w:tc>
      </w:tr>
      <w:tr w:rsidR="00780206" w14:paraId="556179BA" w14:textId="77777777" w:rsidTr="00F420A3">
        <w:tc>
          <w:tcPr>
            <w:tcW w:w="1986" w:type="dxa"/>
          </w:tcPr>
          <w:p w14:paraId="25D95C9C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1EC299C7" w14:textId="77777777" w:rsidR="00780206" w:rsidRDefault="00780206" w:rsidP="00F420A3"/>
        </w:tc>
        <w:tc>
          <w:tcPr>
            <w:tcW w:w="1843" w:type="dxa"/>
          </w:tcPr>
          <w:p w14:paraId="2A921740" w14:textId="77777777" w:rsidR="00780206" w:rsidRDefault="00780206" w:rsidP="00F420A3"/>
        </w:tc>
        <w:tc>
          <w:tcPr>
            <w:tcW w:w="1779" w:type="dxa"/>
          </w:tcPr>
          <w:p w14:paraId="4192AF51" w14:textId="77777777" w:rsidR="00780206" w:rsidRDefault="00780206" w:rsidP="00F420A3"/>
        </w:tc>
        <w:tc>
          <w:tcPr>
            <w:tcW w:w="1764" w:type="dxa"/>
          </w:tcPr>
          <w:p w14:paraId="335C91B1" w14:textId="77777777" w:rsidR="00780206" w:rsidRDefault="00780206" w:rsidP="00F420A3"/>
        </w:tc>
        <w:tc>
          <w:tcPr>
            <w:tcW w:w="1701" w:type="dxa"/>
          </w:tcPr>
          <w:p w14:paraId="014DEFEC" w14:textId="77777777" w:rsidR="00780206" w:rsidRDefault="00780206" w:rsidP="00F420A3"/>
          <w:p w14:paraId="25F9E230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</w:p>
        </w:tc>
        <w:tc>
          <w:tcPr>
            <w:tcW w:w="3402" w:type="dxa"/>
          </w:tcPr>
          <w:p w14:paraId="7E6720C7" w14:textId="77777777" w:rsidR="00780206" w:rsidRDefault="00780206" w:rsidP="00F420A3">
            <w:r>
              <w:rPr>
                <w:sz w:val="40"/>
                <w:szCs w:val="40"/>
              </w:rPr>
              <w:t>Difference in mm</w:t>
            </w:r>
          </w:p>
        </w:tc>
      </w:tr>
      <w:tr w:rsidR="00780206" w14:paraId="3E7AC142" w14:textId="77777777" w:rsidTr="00F420A3">
        <w:tc>
          <w:tcPr>
            <w:tcW w:w="1986" w:type="dxa"/>
          </w:tcPr>
          <w:p w14:paraId="1787A75E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4A2C8FF9" w14:textId="77777777" w:rsidR="00780206" w:rsidRDefault="00780206" w:rsidP="00F420A3"/>
        </w:tc>
        <w:tc>
          <w:tcPr>
            <w:tcW w:w="1843" w:type="dxa"/>
          </w:tcPr>
          <w:p w14:paraId="2A9C2098" w14:textId="77777777" w:rsidR="00780206" w:rsidRDefault="00780206" w:rsidP="00F420A3"/>
        </w:tc>
        <w:tc>
          <w:tcPr>
            <w:tcW w:w="1779" w:type="dxa"/>
          </w:tcPr>
          <w:p w14:paraId="429B3897" w14:textId="77777777" w:rsidR="00780206" w:rsidRDefault="00780206" w:rsidP="00F420A3"/>
        </w:tc>
        <w:tc>
          <w:tcPr>
            <w:tcW w:w="1764" w:type="dxa"/>
          </w:tcPr>
          <w:p w14:paraId="57D6DCBC" w14:textId="77777777" w:rsidR="00780206" w:rsidRDefault="00780206" w:rsidP="00F420A3"/>
        </w:tc>
        <w:tc>
          <w:tcPr>
            <w:tcW w:w="1701" w:type="dxa"/>
          </w:tcPr>
          <w:p w14:paraId="68DEF701" w14:textId="77777777" w:rsidR="00780206" w:rsidRDefault="00780206" w:rsidP="00F420A3"/>
          <w:p w14:paraId="4CB6D1FB" w14:textId="77777777" w:rsidR="00780206" w:rsidRDefault="00780206" w:rsidP="00F420A3"/>
          <w:p w14:paraId="1CA26440" w14:textId="77777777" w:rsidR="00780206" w:rsidRDefault="00780206" w:rsidP="00F420A3">
            <w:r w:rsidRPr="00780206">
              <w:rPr>
                <w:highlight w:val="yellow"/>
              </w:rPr>
              <w:t>………………………..</w:t>
            </w:r>
          </w:p>
        </w:tc>
        <w:tc>
          <w:tcPr>
            <w:tcW w:w="3402" w:type="dxa"/>
          </w:tcPr>
          <w:p w14:paraId="1CECAB77" w14:textId="77777777" w:rsidR="00780206" w:rsidRDefault="00780206" w:rsidP="00F420A3">
            <w:r>
              <w:rPr>
                <w:sz w:val="40"/>
                <w:szCs w:val="40"/>
              </w:rPr>
              <w:t>Multiply by 100 =</w:t>
            </w:r>
          </w:p>
        </w:tc>
      </w:tr>
      <w:tr w:rsidR="00780206" w14:paraId="5FEB2872" w14:textId="77777777" w:rsidTr="00F420A3">
        <w:tc>
          <w:tcPr>
            <w:tcW w:w="1986" w:type="dxa"/>
          </w:tcPr>
          <w:p w14:paraId="0654D054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7EC8E7B3" w14:textId="77777777" w:rsidR="00780206" w:rsidRDefault="00780206" w:rsidP="00F420A3"/>
        </w:tc>
        <w:tc>
          <w:tcPr>
            <w:tcW w:w="1843" w:type="dxa"/>
          </w:tcPr>
          <w:p w14:paraId="7C6DBF46" w14:textId="77777777" w:rsidR="00780206" w:rsidRDefault="00780206" w:rsidP="00F420A3"/>
        </w:tc>
        <w:tc>
          <w:tcPr>
            <w:tcW w:w="1779" w:type="dxa"/>
          </w:tcPr>
          <w:p w14:paraId="194FED5F" w14:textId="77777777" w:rsidR="00780206" w:rsidRDefault="00780206" w:rsidP="00F420A3"/>
        </w:tc>
        <w:tc>
          <w:tcPr>
            <w:tcW w:w="1764" w:type="dxa"/>
          </w:tcPr>
          <w:p w14:paraId="2A52229D" w14:textId="77777777" w:rsidR="00780206" w:rsidRDefault="00780206" w:rsidP="00F420A3"/>
        </w:tc>
        <w:tc>
          <w:tcPr>
            <w:tcW w:w="1701" w:type="dxa"/>
          </w:tcPr>
          <w:p w14:paraId="2C06B75B" w14:textId="77777777" w:rsidR="00780206" w:rsidRDefault="00780206" w:rsidP="00F420A3"/>
          <w:p w14:paraId="18B4DB21" w14:textId="77777777" w:rsidR="00780206" w:rsidRDefault="00780206" w:rsidP="00F420A3">
            <w:r w:rsidRPr="00780206">
              <w:rPr>
                <w:highlight w:val="yellow"/>
              </w:rPr>
              <w:t>……………………….</w:t>
            </w:r>
            <w:r>
              <w:t>.</w:t>
            </w:r>
          </w:p>
        </w:tc>
        <w:tc>
          <w:tcPr>
            <w:tcW w:w="3402" w:type="dxa"/>
          </w:tcPr>
          <w:p w14:paraId="6D4735E3" w14:textId="77777777" w:rsidR="00780206" w:rsidRDefault="00780206" w:rsidP="00F420A3">
            <w:r>
              <w:rPr>
                <w:sz w:val="40"/>
                <w:szCs w:val="40"/>
              </w:rPr>
              <w:t>Distance in Metres</w:t>
            </w:r>
          </w:p>
        </w:tc>
      </w:tr>
      <w:tr w:rsidR="00780206" w14:paraId="5EC674D0" w14:textId="77777777" w:rsidTr="00F420A3">
        <w:tc>
          <w:tcPr>
            <w:tcW w:w="1986" w:type="dxa"/>
          </w:tcPr>
          <w:p w14:paraId="5B7B754E" w14:textId="77777777" w:rsidR="00780206" w:rsidRPr="008A3C5A" w:rsidRDefault="00780206" w:rsidP="00F420A3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14:paraId="2A500DA6" w14:textId="77777777" w:rsidR="00780206" w:rsidRDefault="00780206" w:rsidP="00F420A3"/>
        </w:tc>
        <w:tc>
          <w:tcPr>
            <w:tcW w:w="1843" w:type="dxa"/>
          </w:tcPr>
          <w:p w14:paraId="5C286AC0" w14:textId="77777777" w:rsidR="00780206" w:rsidRDefault="00780206" w:rsidP="00F420A3"/>
        </w:tc>
        <w:tc>
          <w:tcPr>
            <w:tcW w:w="1779" w:type="dxa"/>
          </w:tcPr>
          <w:p w14:paraId="1594329A" w14:textId="77777777" w:rsidR="00780206" w:rsidRDefault="00780206" w:rsidP="00F420A3"/>
        </w:tc>
        <w:tc>
          <w:tcPr>
            <w:tcW w:w="1764" w:type="dxa"/>
          </w:tcPr>
          <w:p w14:paraId="7165F22B" w14:textId="77777777" w:rsidR="00780206" w:rsidRDefault="00780206" w:rsidP="00F420A3"/>
        </w:tc>
        <w:tc>
          <w:tcPr>
            <w:tcW w:w="1701" w:type="dxa"/>
          </w:tcPr>
          <w:p w14:paraId="6F084C9C" w14:textId="77777777" w:rsidR="00780206" w:rsidRDefault="00780206" w:rsidP="00F420A3"/>
        </w:tc>
        <w:tc>
          <w:tcPr>
            <w:tcW w:w="3402" w:type="dxa"/>
          </w:tcPr>
          <w:p w14:paraId="2C6FF994" w14:textId="77777777" w:rsidR="00780206" w:rsidRDefault="00780206" w:rsidP="00F420A3"/>
        </w:tc>
      </w:tr>
      <w:tr w:rsidR="00780206" w:rsidRPr="00F217CD" w14:paraId="02318915" w14:textId="77777777" w:rsidTr="00F420A3">
        <w:tc>
          <w:tcPr>
            <w:tcW w:w="1986" w:type="dxa"/>
          </w:tcPr>
          <w:p w14:paraId="7E7C256D" w14:textId="77777777" w:rsidR="00780206" w:rsidRPr="00F217CD" w:rsidRDefault="00780206" w:rsidP="00F420A3">
            <w:r w:rsidRPr="00F217CD">
              <w:t xml:space="preserve">Back Sight </w:t>
            </w:r>
          </w:p>
        </w:tc>
        <w:tc>
          <w:tcPr>
            <w:tcW w:w="2126" w:type="dxa"/>
          </w:tcPr>
          <w:p w14:paraId="7BB4CCF1" w14:textId="77777777" w:rsidR="00780206" w:rsidRPr="00F217CD" w:rsidRDefault="00780206" w:rsidP="00F420A3">
            <w:r w:rsidRPr="00F217CD">
              <w:t>Intermediate Sight</w:t>
            </w:r>
          </w:p>
        </w:tc>
        <w:tc>
          <w:tcPr>
            <w:tcW w:w="1843" w:type="dxa"/>
          </w:tcPr>
          <w:p w14:paraId="62272D9D" w14:textId="77777777" w:rsidR="00780206" w:rsidRPr="00F217CD" w:rsidRDefault="00780206" w:rsidP="00F420A3">
            <w:r w:rsidRPr="00F217CD">
              <w:t xml:space="preserve">Foresight </w:t>
            </w:r>
          </w:p>
        </w:tc>
        <w:tc>
          <w:tcPr>
            <w:tcW w:w="1779" w:type="dxa"/>
          </w:tcPr>
          <w:p w14:paraId="140DC7D0" w14:textId="77777777" w:rsidR="00780206" w:rsidRPr="00F217CD" w:rsidRDefault="00780206" w:rsidP="00F420A3">
            <w:r w:rsidRPr="00F217CD">
              <w:t xml:space="preserve">Reduced Level </w:t>
            </w:r>
          </w:p>
        </w:tc>
        <w:tc>
          <w:tcPr>
            <w:tcW w:w="1764" w:type="dxa"/>
          </w:tcPr>
          <w:p w14:paraId="6FB73FFD" w14:textId="77777777" w:rsidR="00780206" w:rsidRPr="00F217CD" w:rsidRDefault="00780206" w:rsidP="00F420A3">
            <w:r w:rsidRPr="00F217CD">
              <w:t>Stadia</w:t>
            </w:r>
          </w:p>
        </w:tc>
        <w:tc>
          <w:tcPr>
            <w:tcW w:w="1701" w:type="dxa"/>
          </w:tcPr>
          <w:p w14:paraId="641ECD69" w14:textId="77777777" w:rsidR="00780206" w:rsidRPr="00F217CD" w:rsidRDefault="00780206" w:rsidP="00F420A3">
            <w:r w:rsidRPr="00F217CD">
              <w:t>Distance</w:t>
            </w:r>
          </w:p>
        </w:tc>
        <w:tc>
          <w:tcPr>
            <w:tcW w:w="3402" w:type="dxa"/>
          </w:tcPr>
          <w:p w14:paraId="0CBB22C5" w14:textId="77777777" w:rsidR="00780206" w:rsidRPr="00F217CD" w:rsidRDefault="00780206" w:rsidP="00F420A3">
            <w:r w:rsidRPr="00F217CD">
              <w:t>Remarks</w:t>
            </w:r>
          </w:p>
        </w:tc>
      </w:tr>
    </w:tbl>
    <w:p w14:paraId="41648FDE" w14:textId="77777777" w:rsidR="00780206" w:rsidRDefault="00780206" w:rsidP="00780206"/>
    <w:p w14:paraId="344E4B06" w14:textId="77777777" w:rsidR="00780206" w:rsidRDefault="00780206" w:rsidP="00E6420D">
      <w:bookmarkStart w:id="1" w:name="_GoBack"/>
      <w:bookmarkEnd w:id="1"/>
    </w:p>
    <w:sectPr w:rsidR="00780206" w:rsidSect="00AA7483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C9215" w14:textId="77777777" w:rsidR="00552422" w:rsidRDefault="00552422" w:rsidP="00552422">
      <w:pPr>
        <w:spacing w:after="0" w:line="240" w:lineRule="auto"/>
      </w:pPr>
      <w:r>
        <w:separator/>
      </w:r>
    </w:p>
  </w:endnote>
  <w:endnote w:type="continuationSeparator" w:id="0">
    <w:p w14:paraId="3C5D468F" w14:textId="77777777" w:rsidR="00552422" w:rsidRDefault="00552422" w:rsidP="0055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466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76A388" w14:textId="566F72B2" w:rsidR="00552422" w:rsidRDefault="0055242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6C0282" w14:textId="77777777" w:rsidR="00552422" w:rsidRDefault="005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2C58C" w14:textId="77777777" w:rsidR="00552422" w:rsidRDefault="00552422" w:rsidP="00552422">
      <w:pPr>
        <w:spacing w:after="0" w:line="240" w:lineRule="auto"/>
      </w:pPr>
      <w:r>
        <w:separator/>
      </w:r>
    </w:p>
  </w:footnote>
  <w:footnote w:type="continuationSeparator" w:id="0">
    <w:p w14:paraId="6A7F761A" w14:textId="77777777" w:rsidR="00552422" w:rsidRDefault="00552422" w:rsidP="0055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F750" w14:textId="67C3477F" w:rsidR="00552422" w:rsidRPr="009D4FDE" w:rsidRDefault="009D4FDE">
    <w:pPr>
      <w:pStyle w:val="Header"/>
      <w:rPr>
        <w:b/>
        <w:sz w:val="32"/>
        <w:szCs w:val="32"/>
      </w:rPr>
    </w:pPr>
    <w:r w:rsidRPr="009D4FDE">
      <w:rPr>
        <w:b/>
        <w:sz w:val="32"/>
        <w:szCs w:val="32"/>
      </w:rPr>
      <w:t xml:space="preserve">Group Submission Readings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823"/>
    <w:multiLevelType w:val="hybridMultilevel"/>
    <w:tmpl w:val="E09C6EC8"/>
    <w:lvl w:ilvl="0" w:tplc="5EF432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60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904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29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8D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C7F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B22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A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44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B6D8B"/>
    <w:multiLevelType w:val="hybridMultilevel"/>
    <w:tmpl w:val="6FB86E9C"/>
    <w:lvl w:ilvl="0" w:tplc="C62C2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4F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24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AA9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A0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34E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8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C5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42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71B4F"/>
    <w:multiLevelType w:val="hybridMultilevel"/>
    <w:tmpl w:val="BFA01818"/>
    <w:lvl w:ilvl="0" w:tplc="ADE008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252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8F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F0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05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8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8E8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6A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60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72E0B"/>
    <w:multiLevelType w:val="hybridMultilevel"/>
    <w:tmpl w:val="2396B94E"/>
    <w:lvl w:ilvl="0" w:tplc="8F423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89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AD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6E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66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6D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2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40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28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B7B6B"/>
    <w:multiLevelType w:val="hybridMultilevel"/>
    <w:tmpl w:val="F9D4D91E"/>
    <w:lvl w:ilvl="0" w:tplc="D116EC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01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0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4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05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F4C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A5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2A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20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40B2B"/>
    <w:multiLevelType w:val="hybridMultilevel"/>
    <w:tmpl w:val="1E784F52"/>
    <w:lvl w:ilvl="0" w:tplc="598A62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05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01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64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40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A64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E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21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00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87598"/>
    <w:multiLevelType w:val="hybridMultilevel"/>
    <w:tmpl w:val="7AD82BD6"/>
    <w:lvl w:ilvl="0" w:tplc="35C65F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A7889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AD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6E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66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6D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2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40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28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360C1"/>
    <w:multiLevelType w:val="hybridMultilevel"/>
    <w:tmpl w:val="0DF49F1E"/>
    <w:lvl w:ilvl="0" w:tplc="8F4238FC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5A"/>
    <w:rsid w:val="0017503A"/>
    <w:rsid w:val="00186617"/>
    <w:rsid w:val="00197401"/>
    <w:rsid w:val="001E164F"/>
    <w:rsid w:val="002558B6"/>
    <w:rsid w:val="00324906"/>
    <w:rsid w:val="0038102D"/>
    <w:rsid w:val="00421449"/>
    <w:rsid w:val="004E794B"/>
    <w:rsid w:val="00552422"/>
    <w:rsid w:val="00715FB5"/>
    <w:rsid w:val="00723112"/>
    <w:rsid w:val="00780206"/>
    <w:rsid w:val="007B6575"/>
    <w:rsid w:val="008177C6"/>
    <w:rsid w:val="008201D3"/>
    <w:rsid w:val="008479D5"/>
    <w:rsid w:val="008A3C5A"/>
    <w:rsid w:val="009057B6"/>
    <w:rsid w:val="009D4FDE"/>
    <w:rsid w:val="00A91B79"/>
    <w:rsid w:val="00AA7483"/>
    <w:rsid w:val="00BB3E12"/>
    <w:rsid w:val="00C0401C"/>
    <w:rsid w:val="00C200B5"/>
    <w:rsid w:val="00D05D6A"/>
    <w:rsid w:val="00D75B41"/>
    <w:rsid w:val="00E6420D"/>
    <w:rsid w:val="00E66312"/>
    <w:rsid w:val="00EF4F60"/>
    <w:rsid w:val="00F217CD"/>
    <w:rsid w:val="00F92E4C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D5D8"/>
  <w15:chartTrackingRefBased/>
  <w15:docId w15:val="{2F0DF14C-672C-4CE9-AAD1-712CD5B4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552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422"/>
  </w:style>
  <w:style w:type="paragraph" w:styleId="Footer">
    <w:name w:val="footer"/>
    <w:basedOn w:val="Normal"/>
    <w:link w:val="FooterChar"/>
    <w:uiPriority w:val="99"/>
    <w:unhideWhenUsed/>
    <w:rsid w:val="00552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F68623001264E9C00AF7127E1F82C" ma:contentTypeVersion="14" ma:contentTypeDescription="Create a new document." ma:contentTypeScope="" ma:versionID="be40d9f23ad2a01b49f69336ce9219c1">
  <xsd:schema xmlns:xsd="http://www.w3.org/2001/XMLSchema" xmlns:xs="http://www.w3.org/2001/XMLSchema" xmlns:p="http://schemas.microsoft.com/office/2006/metadata/properties" xmlns:ns3="092ce407-eaf6-4265-be55-618f9834aee2" xmlns:ns4="9972710e-e72d-4ba9-96a6-02395eaa4096" targetNamespace="http://schemas.microsoft.com/office/2006/metadata/properties" ma:root="true" ma:fieldsID="9e82fcb8898b6065d4446dd9b371bfa7" ns3:_="" ns4:_="">
    <xsd:import namespace="092ce407-eaf6-4265-be55-618f9834aee2"/>
    <xsd:import namespace="9972710e-e72d-4ba9-96a6-02395eaa4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e407-eaf6-4265-be55-618f9834a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710e-e72d-4ba9-96a6-02395eaa4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55FE6-7B1D-4A6E-AAF1-B20557854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3E338-2A01-42E6-B40E-FA980B166CEA}">
  <ds:schemaRefs>
    <ds:schemaRef ds:uri="http://purl.org/dc/dcmitype/"/>
    <ds:schemaRef ds:uri="http://purl.org/dc/terms/"/>
    <ds:schemaRef ds:uri="http://purl.org/dc/elements/1.1/"/>
    <ds:schemaRef ds:uri="9972710e-e72d-4ba9-96a6-02395eaa409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92ce407-eaf6-4265-be55-618f9834aee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68954C-5F06-4130-B4AF-7D2BC63A7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ce407-eaf6-4265-be55-618f9834aee2"/>
    <ds:schemaRef ds:uri="9972710e-e72d-4ba9-96a6-02395eaa4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Harvey</dc:creator>
  <cp:keywords/>
  <dc:description/>
  <cp:lastModifiedBy>Rod Harvey</cp:lastModifiedBy>
  <cp:revision>5</cp:revision>
  <cp:lastPrinted>2019-03-11T04:26:00Z</cp:lastPrinted>
  <dcterms:created xsi:type="dcterms:W3CDTF">2022-05-15T23:55:00Z</dcterms:created>
  <dcterms:modified xsi:type="dcterms:W3CDTF">2022-05-15T23:58:00Z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0x0101004C2F68623001264E9C00AF7127E1F82C</vt:lpwstr>
  </property>
</Properties>
</file>